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10" w:rsidRPr="00E4253B" w:rsidRDefault="00D922DD" w:rsidP="008F5FDD">
      <w:pPr>
        <w:ind w:firstLine="709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-607695</wp:posOffset>
            </wp:positionV>
            <wp:extent cx="730885" cy="882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D10" w:rsidRPr="00E4253B" w:rsidRDefault="003B7D10" w:rsidP="008F5FDD">
      <w:pPr>
        <w:ind w:firstLine="709"/>
        <w:rPr>
          <w:rFonts w:cs="Arial"/>
        </w:rPr>
      </w:pPr>
    </w:p>
    <w:p w:rsidR="00BE66A0" w:rsidRPr="00E4253B" w:rsidRDefault="00582977" w:rsidP="008F5FDD">
      <w:pPr>
        <w:ind w:firstLine="709"/>
        <w:jc w:val="center"/>
        <w:outlineLvl w:val="0"/>
        <w:rPr>
          <w:rFonts w:cs="Arial"/>
        </w:rPr>
      </w:pPr>
      <w:r w:rsidRPr="00E4253B">
        <w:rPr>
          <w:rFonts w:cs="Arial"/>
        </w:rPr>
        <w:t>АДМИНИСТРАЦИЯ</w:t>
      </w:r>
    </w:p>
    <w:p w:rsidR="00BE66A0" w:rsidRPr="00E4253B" w:rsidRDefault="00582977" w:rsidP="008F5FDD">
      <w:pPr>
        <w:ind w:firstLine="709"/>
        <w:jc w:val="center"/>
        <w:outlineLvl w:val="0"/>
        <w:rPr>
          <w:rFonts w:cs="Arial"/>
        </w:rPr>
      </w:pPr>
      <w:r w:rsidRPr="00E4253B">
        <w:rPr>
          <w:rFonts w:cs="Arial"/>
        </w:rPr>
        <w:t xml:space="preserve">ГРИБАНОВСКОГО </w:t>
      </w:r>
      <w:r w:rsidR="00BE66A0" w:rsidRPr="00E4253B">
        <w:rPr>
          <w:rFonts w:cs="Arial"/>
        </w:rPr>
        <w:t xml:space="preserve">МУНИЦИПАЛЬНОГО </w:t>
      </w:r>
      <w:r w:rsidRPr="00E4253B">
        <w:rPr>
          <w:rFonts w:cs="Arial"/>
        </w:rPr>
        <w:t>РАЙОНА</w:t>
      </w:r>
    </w:p>
    <w:p w:rsidR="00582977" w:rsidRPr="00E4253B" w:rsidRDefault="00582977" w:rsidP="008F5FDD">
      <w:pPr>
        <w:ind w:firstLine="709"/>
        <w:jc w:val="center"/>
        <w:outlineLvl w:val="0"/>
        <w:rPr>
          <w:rFonts w:cs="Arial"/>
        </w:rPr>
      </w:pPr>
      <w:r w:rsidRPr="00E4253B">
        <w:rPr>
          <w:rFonts w:cs="Arial"/>
        </w:rPr>
        <w:t>ВОРОНЕЖСКОЙ ОБЛАСТИ</w:t>
      </w:r>
    </w:p>
    <w:p w:rsidR="00582977" w:rsidRPr="00E4253B" w:rsidRDefault="00582977" w:rsidP="008F5FDD">
      <w:pPr>
        <w:ind w:firstLine="709"/>
        <w:jc w:val="center"/>
        <w:rPr>
          <w:rFonts w:cs="Arial"/>
        </w:rPr>
      </w:pPr>
    </w:p>
    <w:p w:rsidR="00582977" w:rsidRPr="00E4253B" w:rsidRDefault="00582977" w:rsidP="008F5FDD">
      <w:pPr>
        <w:ind w:firstLine="709"/>
        <w:jc w:val="center"/>
        <w:outlineLvl w:val="0"/>
        <w:rPr>
          <w:rFonts w:cs="Arial"/>
        </w:rPr>
      </w:pPr>
      <w:r w:rsidRPr="00E4253B">
        <w:rPr>
          <w:rFonts w:cs="Arial"/>
        </w:rPr>
        <w:t>П</w:t>
      </w:r>
      <w:r w:rsidR="003B7D10" w:rsidRPr="00E4253B">
        <w:rPr>
          <w:rFonts w:cs="Arial"/>
        </w:rPr>
        <w:t xml:space="preserve"> </w:t>
      </w:r>
      <w:r w:rsidRPr="00E4253B">
        <w:rPr>
          <w:rFonts w:cs="Arial"/>
        </w:rPr>
        <w:t>О</w:t>
      </w:r>
      <w:r w:rsidR="003B7D10" w:rsidRPr="00E4253B">
        <w:rPr>
          <w:rFonts w:cs="Arial"/>
        </w:rPr>
        <w:t xml:space="preserve"> </w:t>
      </w:r>
      <w:r w:rsidRPr="00E4253B">
        <w:rPr>
          <w:rFonts w:cs="Arial"/>
        </w:rPr>
        <w:t>С</w:t>
      </w:r>
      <w:r w:rsidR="003B7D10" w:rsidRPr="00E4253B">
        <w:rPr>
          <w:rFonts w:cs="Arial"/>
        </w:rPr>
        <w:t xml:space="preserve"> </w:t>
      </w:r>
      <w:r w:rsidRPr="00E4253B">
        <w:rPr>
          <w:rFonts w:cs="Arial"/>
        </w:rPr>
        <w:t>Т</w:t>
      </w:r>
      <w:r w:rsidR="003B7D10" w:rsidRPr="00E4253B">
        <w:rPr>
          <w:rFonts w:cs="Arial"/>
        </w:rPr>
        <w:t xml:space="preserve"> </w:t>
      </w:r>
      <w:r w:rsidRPr="00E4253B">
        <w:rPr>
          <w:rFonts w:cs="Arial"/>
        </w:rPr>
        <w:t>А</w:t>
      </w:r>
      <w:r w:rsidR="003B7D10" w:rsidRPr="00E4253B">
        <w:rPr>
          <w:rFonts w:cs="Arial"/>
        </w:rPr>
        <w:t xml:space="preserve"> </w:t>
      </w:r>
      <w:r w:rsidRPr="00E4253B">
        <w:rPr>
          <w:rFonts w:cs="Arial"/>
        </w:rPr>
        <w:t>Н</w:t>
      </w:r>
      <w:r w:rsidR="003B7D10" w:rsidRPr="00E4253B">
        <w:rPr>
          <w:rFonts w:cs="Arial"/>
        </w:rPr>
        <w:t xml:space="preserve"> </w:t>
      </w:r>
      <w:r w:rsidRPr="00E4253B">
        <w:rPr>
          <w:rFonts w:cs="Arial"/>
        </w:rPr>
        <w:t>О</w:t>
      </w:r>
      <w:r w:rsidR="003B7D10" w:rsidRPr="00E4253B">
        <w:rPr>
          <w:rFonts w:cs="Arial"/>
        </w:rPr>
        <w:t xml:space="preserve"> </w:t>
      </w:r>
      <w:r w:rsidRPr="00E4253B">
        <w:rPr>
          <w:rFonts w:cs="Arial"/>
        </w:rPr>
        <w:t>В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Л</w:t>
      </w:r>
      <w:r w:rsidR="003B7D10" w:rsidRPr="00E4253B">
        <w:rPr>
          <w:rFonts w:cs="Arial"/>
        </w:rPr>
        <w:t xml:space="preserve"> </w:t>
      </w:r>
      <w:r w:rsidRPr="00E4253B">
        <w:rPr>
          <w:rFonts w:cs="Arial"/>
        </w:rPr>
        <w:t>Е</w:t>
      </w:r>
      <w:r w:rsidR="003B7D10" w:rsidRPr="00E4253B">
        <w:rPr>
          <w:rFonts w:cs="Arial"/>
        </w:rPr>
        <w:t xml:space="preserve"> </w:t>
      </w:r>
      <w:r w:rsidRPr="00E4253B">
        <w:rPr>
          <w:rFonts w:cs="Arial"/>
        </w:rPr>
        <w:t>Н</w:t>
      </w:r>
      <w:r w:rsidR="003B7D10" w:rsidRPr="00E4253B">
        <w:rPr>
          <w:rFonts w:cs="Arial"/>
        </w:rPr>
        <w:t xml:space="preserve"> </w:t>
      </w:r>
      <w:r w:rsidRPr="00E4253B">
        <w:rPr>
          <w:rFonts w:cs="Arial"/>
        </w:rPr>
        <w:t>И</w:t>
      </w:r>
      <w:r w:rsidR="003B7D10" w:rsidRPr="00E4253B">
        <w:rPr>
          <w:rFonts w:cs="Arial"/>
        </w:rPr>
        <w:t xml:space="preserve"> </w:t>
      </w:r>
      <w:r w:rsidRPr="00E4253B">
        <w:rPr>
          <w:rFonts w:cs="Arial"/>
        </w:rPr>
        <w:t>Е</w:t>
      </w:r>
    </w:p>
    <w:p w:rsidR="00582977" w:rsidRPr="00E4253B" w:rsidRDefault="00582977" w:rsidP="008F5FDD">
      <w:pPr>
        <w:ind w:firstLine="709"/>
        <w:rPr>
          <w:rFonts w:cs="Arial"/>
        </w:rPr>
      </w:pPr>
    </w:p>
    <w:p w:rsidR="003B7D10" w:rsidRPr="00E4253B" w:rsidRDefault="006B2994" w:rsidP="008F5FDD">
      <w:pPr>
        <w:ind w:firstLine="709"/>
        <w:rPr>
          <w:rFonts w:cs="Arial"/>
        </w:rPr>
      </w:pPr>
      <w:r w:rsidRPr="00E4253B">
        <w:rPr>
          <w:rFonts w:cs="Arial"/>
        </w:rPr>
        <w:t>о</w:t>
      </w:r>
      <w:r w:rsidR="00534220" w:rsidRPr="00E4253B">
        <w:rPr>
          <w:rFonts w:cs="Arial"/>
        </w:rPr>
        <w:t>т</w:t>
      </w:r>
      <w:r w:rsidR="006B50D6" w:rsidRPr="00E4253B">
        <w:rPr>
          <w:rFonts w:cs="Arial"/>
        </w:rPr>
        <w:t xml:space="preserve"> </w:t>
      </w:r>
      <w:r w:rsidR="00CD0A83" w:rsidRPr="00E4253B">
        <w:rPr>
          <w:rFonts w:cs="Arial"/>
        </w:rPr>
        <w:t>16</w:t>
      </w:r>
      <w:r w:rsidR="00534220" w:rsidRPr="00E4253B">
        <w:rPr>
          <w:rFonts w:cs="Arial"/>
        </w:rPr>
        <w:t xml:space="preserve">. </w:t>
      </w:r>
      <w:r w:rsidR="006B50D6" w:rsidRPr="00E4253B">
        <w:rPr>
          <w:rFonts w:cs="Arial"/>
        </w:rPr>
        <w:t>11</w:t>
      </w:r>
      <w:r w:rsidR="00534220" w:rsidRPr="00E4253B">
        <w:rPr>
          <w:rFonts w:cs="Arial"/>
        </w:rPr>
        <w:t xml:space="preserve">. </w:t>
      </w:r>
      <w:r w:rsidR="003B7D10" w:rsidRPr="00E4253B">
        <w:rPr>
          <w:rFonts w:cs="Arial"/>
        </w:rPr>
        <w:t>201</w:t>
      </w:r>
      <w:r w:rsidR="006B50D6" w:rsidRPr="00E4253B">
        <w:rPr>
          <w:rFonts w:cs="Arial"/>
        </w:rPr>
        <w:t>7г.№</w:t>
      </w:r>
      <w:r w:rsidR="00CD0A83" w:rsidRPr="00E4253B">
        <w:rPr>
          <w:rFonts w:cs="Arial"/>
        </w:rPr>
        <w:t xml:space="preserve"> 600</w:t>
      </w:r>
      <w:r w:rsidR="00FA0A9B" w:rsidRPr="00E4253B">
        <w:rPr>
          <w:rFonts w:cs="Arial"/>
        </w:rPr>
        <w:t xml:space="preserve"> </w:t>
      </w:r>
    </w:p>
    <w:p w:rsidR="00582977" w:rsidRPr="00E4253B" w:rsidRDefault="00FA0A9B" w:rsidP="008F5FDD">
      <w:pPr>
        <w:ind w:firstLine="709"/>
        <w:rPr>
          <w:rFonts w:cs="Arial"/>
        </w:rPr>
      </w:pPr>
      <w:r w:rsidRPr="00E4253B">
        <w:rPr>
          <w:rFonts w:cs="Arial"/>
        </w:rPr>
        <w:t xml:space="preserve"> </w:t>
      </w:r>
      <w:r w:rsidR="003B7D10" w:rsidRPr="00E4253B">
        <w:rPr>
          <w:rFonts w:cs="Arial"/>
        </w:rPr>
        <w:t>пгт. Грибановский</w:t>
      </w:r>
    </w:p>
    <w:p w:rsidR="00582977" w:rsidRPr="00E4253B" w:rsidRDefault="00582977" w:rsidP="008F5FDD">
      <w:pPr>
        <w:ind w:firstLine="709"/>
        <w:rPr>
          <w:rFonts w:cs="Arial"/>
        </w:rPr>
      </w:pPr>
    </w:p>
    <w:p w:rsidR="00582977" w:rsidRPr="00E4253B" w:rsidRDefault="00582977" w:rsidP="008F5FDD">
      <w:pPr>
        <w:pStyle w:val="Title"/>
      </w:pPr>
      <w:r w:rsidRPr="00E4253B">
        <w:t>О</w:t>
      </w:r>
      <w:r w:rsidR="00FA0A9B" w:rsidRPr="00E4253B">
        <w:t xml:space="preserve"> </w:t>
      </w:r>
      <w:r w:rsidR="00000B77" w:rsidRPr="00E4253B">
        <w:t>комиссии</w:t>
      </w:r>
      <w:r w:rsidR="00FA0A9B" w:rsidRPr="00E4253B">
        <w:t xml:space="preserve"> </w:t>
      </w:r>
      <w:r w:rsidR="00000B77" w:rsidRPr="00E4253B">
        <w:t>по соблюдению требований к служебному поведению</w:t>
      </w:r>
      <w:r w:rsidR="00FA0A9B" w:rsidRPr="00E4253B">
        <w:t xml:space="preserve"> </w:t>
      </w:r>
      <w:r w:rsidR="00000B77" w:rsidRPr="00E4253B">
        <w:t>муниципальных служащих</w:t>
      </w:r>
      <w:r w:rsidR="00FA0A9B" w:rsidRPr="00E4253B">
        <w:t xml:space="preserve"> </w:t>
      </w:r>
      <w:r w:rsidR="00000B77" w:rsidRPr="00E4253B">
        <w:t>и урегулированию конфликта интересов</w:t>
      </w:r>
    </w:p>
    <w:p w:rsidR="00025F41" w:rsidRPr="00E4253B" w:rsidRDefault="00025F41" w:rsidP="008F5FDD">
      <w:pPr>
        <w:pStyle w:val="Title"/>
        <w:rPr>
          <w:b w:val="0"/>
          <w:sz w:val="24"/>
          <w:szCs w:val="24"/>
        </w:rPr>
      </w:pPr>
      <w:r w:rsidRPr="00E4253B">
        <w:rPr>
          <w:b w:val="0"/>
          <w:sz w:val="24"/>
          <w:szCs w:val="24"/>
        </w:rPr>
        <w:t>В редакции постановления от 28.03.2018 г. № 150</w:t>
      </w:r>
      <w:r w:rsidR="00D1548C" w:rsidRPr="00E4253B">
        <w:rPr>
          <w:b w:val="0"/>
          <w:sz w:val="24"/>
          <w:szCs w:val="24"/>
        </w:rPr>
        <w:t>, от 28.09.2018 г. № 460</w:t>
      </w:r>
      <w:r w:rsidR="00510D28" w:rsidRPr="00E4253B">
        <w:rPr>
          <w:b w:val="0"/>
          <w:sz w:val="24"/>
          <w:szCs w:val="24"/>
        </w:rPr>
        <w:t>, от 09.10.2018 г. № 468</w:t>
      </w:r>
      <w:r w:rsidR="00DD201F" w:rsidRPr="00E4253B">
        <w:rPr>
          <w:b w:val="0"/>
          <w:sz w:val="24"/>
          <w:szCs w:val="24"/>
        </w:rPr>
        <w:t>, от 04.12.2018 г. № 575</w:t>
      </w:r>
      <w:r w:rsidR="003F40FB" w:rsidRPr="00E4253B">
        <w:rPr>
          <w:b w:val="0"/>
          <w:sz w:val="24"/>
          <w:szCs w:val="24"/>
        </w:rPr>
        <w:t>, от 26.12.2019 г. № 652</w:t>
      </w:r>
      <w:r w:rsidR="003F21C4" w:rsidRPr="00E4253B">
        <w:rPr>
          <w:b w:val="0"/>
          <w:sz w:val="24"/>
          <w:szCs w:val="24"/>
        </w:rPr>
        <w:t>, от 27.08.2020 г. № 385</w:t>
      </w:r>
      <w:r w:rsidR="0093281F" w:rsidRPr="00E4253B">
        <w:rPr>
          <w:b w:val="0"/>
          <w:sz w:val="24"/>
          <w:szCs w:val="24"/>
        </w:rPr>
        <w:t>, от 07.10.2020 г. № 465</w:t>
      </w:r>
      <w:r w:rsidR="00065639" w:rsidRPr="00E4253B">
        <w:rPr>
          <w:b w:val="0"/>
          <w:sz w:val="24"/>
          <w:szCs w:val="24"/>
        </w:rPr>
        <w:t>, от 23.03.2021 г</w:t>
      </w:r>
      <w:r w:rsidR="006B6ADD">
        <w:rPr>
          <w:b w:val="0"/>
          <w:sz w:val="24"/>
          <w:szCs w:val="24"/>
        </w:rPr>
        <w:t>.</w:t>
      </w:r>
      <w:r w:rsidR="00065639" w:rsidRPr="00E4253B">
        <w:rPr>
          <w:b w:val="0"/>
          <w:sz w:val="24"/>
          <w:szCs w:val="24"/>
        </w:rPr>
        <w:t xml:space="preserve"> № 428</w:t>
      </w:r>
      <w:r w:rsidR="00E4253B" w:rsidRPr="00E4253B">
        <w:rPr>
          <w:b w:val="0"/>
          <w:sz w:val="24"/>
          <w:szCs w:val="24"/>
        </w:rPr>
        <w:t>, от 15.12.2021</w:t>
      </w:r>
      <w:r w:rsidR="00AA2381">
        <w:rPr>
          <w:b w:val="0"/>
          <w:sz w:val="24"/>
          <w:szCs w:val="24"/>
        </w:rPr>
        <w:t xml:space="preserve"> г</w:t>
      </w:r>
      <w:r w:rsidR="00E4253B" w:rsidRPr="00E4253B">
        <w:rPr>
          <w:b w:val="0"/>
          <w:sz w:val="24"/>
          <w:szCs w:val="24"/>
        </w:rPr>
        <w:t xml:space="preserve"> .№ 2296</w:t>
      </w:r>
      <w:r w:rsidR="00BC212A">
        <w:rPr>
          <w:b w:val="0"/>
          <w:sz w:val="24"/>
          <w:szCs w:val="24"/>
        </w:rPr>
        <w:t>, от 11.03.2022 г</w:t>
      </w:r>
      <w:r w:rsidR="00AA2381">
        <w:rPr>
          <w:b w:val="0"/>
          <w:sz w:val="24"/>
          <w:szCs w:val="24"/>
        </w:rPr>
        <w:t xml:space="preserve">. </w:t>
      </w:r>
      <w:r w:rsidR="00BC212A">
        <w:rPr>
          <w:b w:val="0"/>
          <w:sz w:val="24"/>
          <w:szCs w:val="24"/>
        </w:rPr>
        <w:t>№ 122</w:t>
      </w:r>
      <w:r w:rsidR="00AA2381">
        <w:rPr>
          <w:b w:val="0"/>
          <w:sz w:val="24"/>
          <w:szCs w:val="24"/>
        </w:rPr>
        <w:t>, от 13.12.2022 г. № 675</w:t>
      </w:r>
      <w:r w:rsidR="006B6ADD">
        <w:rPr>
          <w:b w:val="0"/>
          <w:sz w:val="24"/>
          <w:szCs w:val="24"/>
        </w:rPr>
        <w:t>, от 16.08.2023 г. № 556</w:t>
      </w:r>
      <w:r w:rsidR="0013518A">
        <w:rPr>
          <w:b w:val="0"/>
          <w:sz w:val="24"/>
          <w:szCs w:val="24"/>
        </w:rPr>
        <w:t>, от 15.11.2023 г. № 764</w:t>
      </w:r>
      <w:r w:rsidR="008A595C">
        <w:rPr>
          <w:b w:val="0"/>
          <w:sz w:val="24"/>
          <w:szCs w:val="24"/>
        </w:rPr>
        <w:t>, от 11.12.2023 г.№ 829</w:t>
      </w:r>
      <w:r w:rsidR="00473842">
        <w:rPr>
          <w:b w:val="0"/>
          <w:sz w:val="24"/>
          <w:szCs w:val="24"/>
        </w:rPr>
        <w:t>, от 07.03.2024 г. № 174</w:t>
      </w:r>
      <w:r w:rsidR="001373A2">
        <w:rPr>
          <w:b w:val="0"/>
          <w:sz w:val="24"/>
          <w:szCs w:val="24"/>
        </w:rPr>
        <w:t>, от 22.07.2024 № 576</w:t>
      </w:r>
      <w:r w:rsidR="000811DE">
        <w:rPr>
          <w:b w:val="0"/>
          <w:sz w:val="24"/>
          <w:szCs w:val="24"/>
        </w:rPr>
        <w:t>, от 20.12.2024 № 1040</w:t>
      </w:r>
    </w:p>
    <w:p w:rsidR="00582977" w:rsidRPr="00E4253B" w:rsidRDefault="00582977" w:rsidP="008F5FDD">
      <w:pPr>
        <w:ind w:firstLine="709"/>
        <w:rPr>
          <w:rFonts w:cs="Arial"/>
        </w:rPr>
      </w:pPr>
    </w:p>
    <w:p w:rsidR="00582977" w:rsidRPr="00E4253B" w:rsidRDefault="00000B77" w:rsidP="008F5FDD">
      <w:pPr>
        <w:ind w:firstLine="709"/>
        <w:outlineLvl w:val="0"/>
        <w:rPr>
          <w:rFonts w:cs="Arial"/>
          <w:caps/>
        </w:rPr>
      </w:pPr>
      <w:r w:rsidRPr="00E4253B">
        <w:rPr>
          <w:rFonts w:cs="Arial"/>
        </w:rPr>
        <w:t>В целях приведения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правовых актов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в соответствие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действующему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законодательству, руководствуясь Указом Президента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Российской Федерации от 01.07.2010г. №821 «О комиссиях по соблюдению требований к служебному поведению федеральных государственных служащих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и урегулированию конфликта интересов»,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Законом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Воронежской области от 28.12.2007г. №175-ОЗ «О муниципальной службе в Воронежской области»,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администрация Грибановского муниципального района</w:t>
      </w:r>
      <w:r w:rsidR="00FA0A9B" w:rsidRPr="00E4253B">
        <w:rPr>
          <w:rFonts w:cs="Arial"/>
        </w:rPr>
        <w:t xml:space="preserve"> </w:t>
      </w:r>
      <w:r w:rsidR="006B2994" w:rsidRPr="00E4253B">
        <w:rPr>
          <w:rFonts w:cs="Arial"/>
        </w:rPr>
        <w:t>п о с т а н о в л я е т:</w:t>
      </w:r>
    </w:p>
    <w:p w:rsidR="0072746B" w:rsidRPr="00E4253B" w:rsidRDefault="00695ECB" w:rsidP="008F5FDD">
      <w:pPr>
        <w:ind w:firstLine="709"/>
        <w:rPr>
          <w:rFonts w:cs="Arial"/>
        </w:rPr>
      </w:pPr>
      <w:r w:rsidRPr="00E4253B">
        <w:rPr>
          <w:rFonts w:cs="Arial"/>
        </w:rPr>
        <w:t>1.</w:t>
      </w:r>
      <w:r w:rsidR="0072746B" w:rsidRPr="00E4253B">
        <w:rPr>
          <w:rFonts w:cs="Arial"/>
        </w:rPr>
        <w:t xml:space="preserve"> Создать</w:t>
      </w:r>
      <w:r w:rsidR="00FA0A9B" w:rsidRPr="00E4253B">
        <w:rPr>
          <w:rFonts w:cs="Arial"/>
        </w:rPr>
        <w:t xml:space="preserve"> </w:t>
      </w:r>
      <w:r w:rsidR="0072746B" w:rsidRPr="00E4253B">
        <w:rPr>
          <w:rFonts w:cs="Arial"/>
        </w:rPr>
        <w:t>комиссию по соблюдению</w:t>
      </w:r>
      <w:r w:rsidR="00FA0A9B" w:rsidRPr="00E4253B">
        <w:rPr>
          <w:rFonts w:cs="Arial"/>
        </w:rPr>
        <w:t xml:space="preserve"> </w:t>
      </w:r>
      <w:r w:rsidR="0072746B" w:rsidRPr="00E4253B">
        <w:rPr>
          <w:rFonts w:cs="Arial"/>
        </w:rPr>
        <w:t>требований к служебному поведению</w:t>
      </w:r>
      <w:r w:rsidR="00FA0A9B" w:rsidRPr="00E4253B">
        <w:rPr>
          <w:rFonts w:cs="Arial"/>
        </w:rPr>
        <w:t xml:space="preserve"> </w:t>
      </w:r>
      <w:r w:rsidR="0072746B" w:rsidRPr="00E4253B">
        <w:rPr>
          <w:rFonts w:cs="Arial"/>
        </w:rPr>
        <w:t>муниципальных служащих</w:t>
      </w:r>
      <w:r w:rsidR="00FA0A9B" w:rsidRPr="00E4253B">
        <w:rPr>
          <w:rFonts w:cs="Arial"/>
        </w:rPr>
        <w:t xml:space="preserve"> </w:t>
      </w:r>
      <w:r w:rsidR="0072746B" w:rsidRPr="00E4253B">
        <w:rPr>
          <w:rFonts w:cs="Arial"/>
        </w:rPr>
        <w:t xml:space="preserve">и урегулированию конфликта интересов. </w:t>
      </w:r>
    </w:p>
    <w:p w:rsidR="00202A1D" w:rsidRPr="00E4253B" w:rsidRDefault="00202A1D" w:rsidP="008F5FDD">
      <w:pPr>
        <w:ind w:firstLine="709"/>
        <w:rPr>
          <w:rFonts w:cs="Arial"/>
        </w:rPr>
      </w:pPr>
      <w:r w:rsidRPr="00E4253B">
        <w:rPr>
          <w:rFonts w:cs="Arial"/>
        </w:rPr>
        <w:t>2. Утвердить прилагаемое Положение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о комиссии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по соблюдению требований к служебному поведению муниципальных служащих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и урегулированию конфликта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 xml:space="preserve">интересов. </w:t>
      </w:r>
    </w:p>
    <w:p w:rsidR="00202A1D" w:rsidRPr="00E4253B" w:rsidRDefault="00202A1D" w:rsidP="008F5FDD">
      <w:pPr>
        <w:ind w:firstLine="709"/>
        <w:rPr>
          <w:rFonts w:cs="Arial"/>
        </w:rPr>
      </w:pPr>
      <w:r w:rsidRPr="00E4253B">
        <w:rPr>
          <w:rFonts w:cs="Arial"/>
        </w:rPr>
        <w:t>3.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Утвердить прилагаемый состав комиссии по соблюдению требований к служебному поведению муниципальных служащих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и урегулированию конфликта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интересов.</w:t>
      </w:r>
    </w:p>
    <w:p w:rsidR="007E3F5D" w:rsidRPr="00E4253B" w:rsidRDefault="002943DA" w:rsidP="008F5FDD">
      <w:pPr>
        <w:ind w:firstLine="709"/>
        <w:rPr>
          <w:rFonts w:cs="Arial"/>
        </w:rPr>
      </w:pPr>
      <w:r w:rsidRPr="00E4253B">
        <w:rPr>
          <w:rFonts w:cs="Arial"/>
        </w:rPr>
        <w:t>4</w:t>
      </w:r>
      <w:r w:rsidR="00582977" w:rsidRPr="00E4253B">
        <w:rPr>
          <w:rFonts w:cs="Arial"/>
        </w:rPr>
        <w:t>.</w:t>
      </w:r>
      <w:r w:rsidR="00FA0A9B" w:rsidRPr="00E4253B">
        <w:rPr>
          <w:rFonts w:cs="Arial"/>
        </w:rPr>
        <w:t xml:space="preserve"> </w:t>
      </w:r>
      <w:r w:rsidR="00582977" w:rsidRPr="00E4253B">
        <w:rPr>
          <w:rFonts w:cs="Arial"/>
        </w:rPr>
        <w:t>Признать утратившими силу постановлени</w:t>
      </w:r>
      <w:r w:rsidR="007E3F5D" w:rsidRPr="00E4253B">
        <w:rPr>
          <w:rFonts w:cs="Arial"/>
        </w:rPr>
        <w:t>я</w:t>
      </w:r>
      <w:r w:rsidR="00582977" w:rsidRPr="00E4253B">
        <w:rPr>
          <w:rFonts w:cs="Arial"/>
        </w:rPr>
        <w:t xml:space="preserve"> администрации </w:t>
      </w:r>
      <w:r w:rsidR="0017206B" w:rsidRPr="00E4253B">
        <w:rPr>
          <w:rFonts w:cs="Arial"/>
        </w:rPr>
        <w:t xml:space="preserve">Грибановского </w:t>
      </w:r>
      <w:r w:rsidR="00582977" w:rsidRPr="00E4253B">
        <w:rPr>
          <w:rFonts w:cs="Arial"/>
        </w:rPr>
        <w:t>района</w:t>
      </w:r>
      <w:r w:rsidR="0017206B" w:rsidRPr="00E4253B">
        <w:rPr>
          <w:rFonts w:cs="Arial"/>
        </w:rPr>
        <w:t xml:space="preserve"> Воронежской области</w:t>
      </w:r>
      <w:r w:rsidR="007E3F5D" w:rsidRPr="00E4253B">
        <w:rPr>
          <w:rFonts w:cs="Arial"/>
        </w:rPr>
        <w:t>:</w:t>
      </w:r>
    </w:p>
    <w:p w:rsidR="003808C5" w:rsidRPr="00E4253B" w:rsidRDefault="004D5B50" w:rsidP="008F5FDD">
      <w:pPr>
        <w:ind w:firstLine="709"/>
        <w:rPr>
          <w:rFonts w:cs="Arial"/>
        </w:rPr>
      </w:pPr>
      <w:r w:rsidRPr="00E4253B">
        <w:rPr>
          <w:rFonts w:cs="Arial"/>
        </w:rPr>
        <w:t>-</w:t>
      </w:r>
      <w:r w:rsidR="00FA0A9B" w:rsidRPr="00E4253B">
        <w:rPr>
          <w:rFonts w:cs="Arial"/>
        </w:rPr>
        <w:t xml:space="preserve"> </w:t>
      </w:r>
      <w:r w:rsidR="00D174A8" w:rsidRPr="00E4253B">
        <w:rPr>
          <w:rFonts w:cs="Arial"/>
        </w:rPr>
        <w:t xml:space="preserve">от 28.09.2014г. </w:t>
      </w:r>
      <w:r w:rsidR="003808C5" w:rsidRPr="00E4253B">
        <w:rPr>
          <w:rFonts w:cs="Arial"/>
        </w:rPr>
        <w:t>№</w:t>
      </w:r>
      <w:r w:rsidR="00FA0A9B" w:rsidRPr="00E4253B">
        <w:rPr>
          <w:rFonts w:cs="Arial"/>
        </w:rPr>
        <w:t xml:space="preserve"> </w:t>
      </w:r>
      <w:r w:rsidR="003808C5" w:rsidRPr="00E4253B">
        <w:rPr>
          <w:rFonts w:cs="Arial"/>
        </w:rPr>
        <w:t>677 «Об утверждении Положения</w:t>
      </w:r>
      <w:r w:rsidR="00FA0A9B" w:rsidRPr="00E4253B">
        <w:rPr>
          <w:rFonts w:cs="Arial"/>
        </w:rPr>
        <w:t xml:space="preserve"> </w:t>
      </w:r>
      <w:r w:rsidR="003808C5" w:rsidRPr="00E4253B">
        <w:rPr>
          <w:rFonts w:cs="Arial"/>
        </w:rPr>
        <w:t>о комиссии</w:t>
      </w:r>
      <w:r w:rsidR="00FA0A9B" w:rsidRPr="00E4253B">
        <w:rPr>
          <w:rFonts w:cs="Arial"/>
        </w:rPr>
        <w:t xml:space="preserve"> </w:t>
      </w:r>
      <w:r w:rsidR="003808C5" w:rsidRPr="00E4253B">
        <w:rPr>
          <w:rFonts w:cs="Arial"/>
        </w:rPr>
        <w:t>по соблюдению</w:t>
      </w:r>
      <w:r w:rsidR="00FA0A9B" w:rsidRPr="00E4253B">
        <w:rPr>
          <w:rFonts w:cs="Arial"/>
        </w:rPr>
        <w:t xml:space="preserve"> </w:t>
      </w:r>
      <w:r w:rsidR="003808C5" w:rsidRPr="00E4253B">
        <w:rPr>
          <w:rFonts w:cs="Arial"/>
        </w:rPr>
        <w:t>требований к служебному поведению муниципальных служащих администрации Грибановского</w:t>
      </w:r>
      <w:r w:rsidR="00FA0A9B" w:rsidRPr="00E4253B">
        <w:rPr>
          <w:rFonts w:cs="Arial"/>
        </w:rPr>
        <w:t xml:space="preserve"> </w:t>
      </w:r>
      <w:r w:rsidR="003808C5" w:rsidRPr="00E4253B">
        <w:rPr>
          <w:rFonts w:cs="Arial"/>
        </w:rPr>
        <w:t>муниципального района и урегулированию конфликта интересов»;</w:t>
      </w:r>
    </w:p>
    <w:p w:rsidR="003808C5" w:rsidRPr="00E4253B" w:rsidRDefault="003808C5" w:rsidP="008F5FDD">
      <w:pPr>
        <w:ind w:firstLine="709"/>
        <w:rPr>
          <w:rFonts w:cs="Arial"/>
        </w:rPr>
      </w:pPr>
      <w:r w:rsidRPr="00E4253B">
        <w:rPr>
          <w:rFonts w:cs="Arial"/>
        </w:rPr>
        <w:t xml:space="preserve">- </w:t>
      </w:r>
      <w:r w:rsidR="00D174A8" w:rsidRPr="00E4253B">
        <w:rPr>
          <w:rFonts w:cs="Arial"/>
        </w:rPr>
        <w:t xml:space="preserve">от 25.01.2016г. </w:t>
      </w:r>
      <w:r w:rsidRPr="00E4253B">
        <w:rPr>
          <w:rFonts w:cs="Arial"/>
        </w:rPr>
        <w:t>№ 20 «О внесении изменений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в постановление администрации Грибановского муниципального района</w:t>
      </w:r>
      <w:r w:rsidR="00FA0A9B" w:rsidRPr="00E4253B">
        <w:rPr>
          <w:rFonts w:cs="Arial"/>
        </w:rPr>
        <w:t xml:space="preserve"> </w:t>
      </w:r>
      <w:r w:rsidR="000B5546" w:rsidRPr="00E4253B">
        <w:rPr>
          <w:rFonts w:cs="Arial"/>
        </w:rPr>
        <w:t>от 28.09.2014г. №677</w:t>
      </w:r>
      <w:r w:rsidRPr="00E4253B">
        <w:rPr>
          <w:rFonts w:cs="Arial"/>
        </w:rPr>
        <w:t>»</w:t>
      </w:r>
      <w:r w:rsidR="000B5546" w:rsidRPr="00E4253B">
        <w:rPr>
          <w:rFonts w:cs="Arial"/>
        </w:rPr>
        <w:t>;</w:t>
      </w:r>
    </w:p>
    <w:p w:rsidR="000B5546" w:rsidRPr="00E4253B" w:rsidRDefault="000B5546" w:rsidP="008F5FDD">
      <w:pPr>
        <w:ind w:firstLine="709"/>
        <w:rPr>
          <w:rFonts w:cs="Arial"/>
        </w:rPr>
      </w:pPr>
      <w:r w:rsidRPr="00E4253B">
        <w:rPr>
          <w:rFonts w:cs="Arial"/>
        </w:rPr>
        <w:t xml:space="preserve">- </w:t>
      </w:r>
      <w:r w:rsidR="00D174A8" w:rsidRPr="00E4253B">
        <w:rPr>
          <w:rFonts w:cs="Arial"/>
        </w:rPr>
        <w:t xml:space="preserve">от 29.06.2017г. </w:t>
      </w:r>
      <w:r w:rsidRPr="00E4253B">
        <w:rPr>
          <w:rFonts w:cs="Arial"/>
        </w:rPr>
        <w:t>№ 246 «О внесении изменений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в постановление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администрации Грибановского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 xml:space="preserve">муниципального района Воронежской области от </w:t>
      </w:r>
      <w:r w:rsidRPr="00E4253B">
        <w:rPr>
          <w:rFonts w:cs="Arial"/>
        </w:rPr>
        <w:lastRenderedPageBreak/>
        <w:t>28.09.2014г. №677 «Об утверждении Положения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о комиссии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по соблюдению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требований к служебному поведению муниципальных служащих администрации Грибановского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муниципального района и урегулированию конфликта интересов» (в редакции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постановления администрации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Грибановского муниципального района от 25.01.2016г. №20);</w:t>
      </w:r>
    </w:p>
    <w:p w:rsidR="000B5546" w:rsidRPr="00E4253B" w:rsidRDefault="000B5546" w:rsidP="008F5FDD">
      <w:pPr>
        <w:ind w:firstLine="709"/>
        <w:rPr>
          <w:rFonts w:cs="Arial"/>
        </w:rPr>
      </w:pPr>
      <w:r w:rsidRPr="00E4253B">
        <w:rPr>
          <w:rFonts w:cs="Arial"/>
        </w:rPr>
        <w:t xml:space="preserve">- </w:t>
      </w:r>
      <w:r w:rsidR="00D174A8" w:rsidRPr="00E4253B">
        <w:rPr>
          <w:rFonts w:cs="Arial"/>
        </w:rPr>
        <w:t xml:space="preserve">от 30.09.2016г. </w:t>
      </w:r>
      <w:r w:rsidRPr="00E4253B">
        <w:rPr>
          <w:rFonts w:cs="Arial"/>
        </w:rPr>
        <w:t>№365 «О внесении изменений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в состав комиссии по соблюдении требований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к служебному поведению муниципальных служащих администрации Грибановского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муниципального района и урегулированию конфликта интересов»</w:t>
      </w:r>
      <w:r w:rsidR="00421E1D" w:rsidRPr="00E4253B">
        <w:rPr>
          <w:rFonts w:cs="Arial"/>
        </w:rPr>
        <w:t xml:space="preserve">, </w:t>
      </w:r>
      <w:r w:rsidR="00843141" w:rsidRPr="00E4253B">
        <w:rPr>
          <w:rFonts w:cs="Arial"/>
        </w:rPr>
        <w:t>утвержденный постановлением</w:t>
      </w:r>
      <w:r w:rsidR="00FA0A9B" w:rsidRPr="00E4253B">
        <w:rPr>
          <w:rFonts w:cs="Arial"/>
        </w:rPr>
        <w:t xml:space="preserve"> </w:t>
      </w:r>
      <w:r w:rsidR="00843141" w:rsidRPr="00E4253B">
        <w:rPr>
          <w:rFonts w:cs="Arial"/>
        </w:rPr>
        <w:t>администрации Грибановского</w:t>
      </w:r>
      <w:r w:rsidR="00FA0A9B" w:rsidRPr="00E4253B">
        <w:rPr>
          <w:rFonts w:cs="Arial"/>
        </w:rPr>
        <w:t xml:space="preserve"> </w:t>
      </w:r>
      <w:r w:rsidR="00843141" w:rsidRPr="00E4253B">
        <w:rPr>
          <w:rFonts w:cs="Arial"/>
        </w:rPr>
        <w:t>муниципального района Воронежской области от 28.09.2014г. №677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(</w:t>
      </w:r>
      <w:r w:rsidR="00CE5699" w:rsidRPr="00E4253B">
        <w:rPr>
          <w:rFonts w:cs="Arial"/>
        </w:rPr>
        <w:t>в редакции</w:t>
      </w:r>
      <w:r w:rsidR="00FA0A9B" w:rsidRPr="00E4253B">
        <w:rPr>
          <w:rFonts w:cs="Arial"/>
        </w:rPr>
        <w:t xml:space="preserve"> </w:t>
      </w:r>
      <w:r w:rsidR="00CE5699" w:rsidRPr="00E4253B">
        <w:rPr>
          <w:rFonts w:cs="Arial"/>
        </w:rPr>
        <w:t>постановлений</w:t>
      </w:r>
      <w:r w:rsidRPr="00E4253B">
        <w:rPr>
          <w:rFonts w:cs="Arial"/>
        </w:rPr>
        <w:t xml:space="preserve"> администрации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Грибановского муниципального района от 25.01.2016г. №20</w:t>
      </w:r>
      <w:r w:rsidR="00CE5699" w:rsidRPr="00E4253B">
        <w:rPr>
          <w:rFonts w:cs="Arial"/>
        </w:rPr>
        <w:t xml:space="preserve"> и от 29.06.2016г. №246</w:t>
      </w:r>
      <w:r w:rsidRPr="00E4253B">
        <w:rPr>
          <w:rFonts w:cs="Arial"/>
        </w:rPr>
        <w:t>)</w:t>
      </w:r>
      <w:r w:rsidR="004C7D85" w:rsidRPr="00E4253B">
        <w:rPr>
          <w:rFonts w:cs="Arial"/>
        </w:rPr>
        <w:t>;</w:t>
      </w:r>
    </w:p>
    <w:p w:rsidR="00CE5699" w:rsidRPr="00E4253B" w:rsidRDefault="000B5546" w:rsidP="008F5FDD">
      <w:pPr>
        <w:ind w:firstLine="709"/>
        <w:rPr>
          <w:rFonts w:cs="Arial"/>
        </w:rPr>
      </w:pPr>
      <w:r w:rsidRPr="00E4253B">
        <w:rPr>
          <w:rFonts w:cs="Arial"/>
        </w:rPr>
        <w:t xml:space="preserve">- </w:t>
      </w:r>
      <w:r w:rsidR="00D174A8" w:rsidRPr="00E4253B">
        <w:rPr>
          <w:rFonts w:cs="Arial"/>
        </w:rPr>
        <w:t>от 30.06.2017г.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 xml:space="preserve">№320 </w:t>
      </w:r>
      <w:r w:rsidR="004C7D85" w:rsidRPr="00E4253B">
        <w:rPr>
          <w:rFonts w:cs="Arial"/>
        </w:rPr>
        <w:t>«О внесении изменений</w:t>
      </w:r>
      <w:r w:rsidR="00FA0A9B" w:rsidRPr="00E4253B">
        <w:rPr>
          <w:rFonts w:cs="Arial"/>
        </w:rPr>
        <w:t xml:space="preserve"> </w:t>
      </w:r>
      <w:r w:rsidR="004C7D85" w:rsidRPr="00E4253B">
        <w:rPr>
          <w:rFonts w:cs="Arial"/>
        </w:rPr>
        <w:t>в состав комиссии по соблюдении требований</w:t>
      </w:r>
      <w:r w:rsidR="00FA0A9B" w:rsidRPr="00E4253B">
        <w:rPr>
          <w:rFonts w:cs="Arial"/>
        </w:rPr>
        <w:t xml:space="preserve"> </w:t>
      </w:r>
      <w:r w:rsidR="004C7D85" w:rsidRPr="00E4253B">
        <w:rPr>
          <w:rFonts w:cs="Arial"/>
        </w:rPr>
        <w:t>к служебному поведению муниципальных служащих администрации Грибановского</w:t>
      </w:r>
      <w:r w:rsidR="00FA0A9B" w:rsidRPr="00E4253B">
        <w:rPr>
          <w:rFonts w:cs="Arial"/>
        </w:rPr>
        <w:t xml:space="preserve"> </w:t>
      </w:r>
      <w:r w:rsidR="004C7D85" w:rsidRPr="00E4253B">
        <w:rPr>
          <w:rFonts w:cs="Arial"/>
        </w:rPr>
        <w:t>муниципального района и урегулированию конфликта интересов», утвержденный постановлением</w:t>
      </w:r>
      <w:r w:rsidR="00FA0A9B" w:rsidRPr="00E4253B">
        <w:rPr>
          <w:rFonts w:cs="Arial"/>
        </w:rPr>
        <w:t xml:space="preserve"> </w:t>
      </w:r>
      <w:r w:rsidR="004C7D85" w:rsidRPr="00E4253B">
        <w:rPr>
          <w:rFonts w:cs="Arial"/>
        </w:rPr>
        <w:t>администрации Грибановского</w:t>
      </w:r>
      <w:r w:rsidR="00FA0A9B" w:rsidRPr="00E4253B">
        <w:rPr>
          <w:rFonts w:cs="Arial"/>
        </w:rPr>
        <w:t xml:space="preserve"> </w:t>
      </w:r>
      <w:r w:rsidR="004C7D85" w:rsidRPr="00E4253B">
        <w:rPr>
          <w:rFonts w:cs="Arial"/>
        </w:rPr>
        <w:t>муниципального района Воронежской области от 28.09.2014г. №677</w:t>
      </w:r>
      <w:r w:rsidR="00FA0A9B" w:rsidRPr="00E4253B">
        <w:rPr>
          <w:rFonts w:cs="Arial"/>
        </w:rPr>
        <w:t xml:space="preserve"> </w:t>
      </w:r>
      <w:r w:rsidR="004C7D85" w:rsidRPr="00E4253B">
        <w:rPr>
          <w:rFonts w:cs="Arial"/>
        </w:rPr>
        <w:t>(в редакции</w:t>
      </w:r>
      <w:r w:rsidR="00FA0A9B" w:rsidRPr="00E4253B">
        <w:rPr>
          <w:rFonts w:cs="Arial"/>
        </w:rPr>
        <w:t xml:space="preserve"> </w:t>
      </w:r>
      <w:r w:rsidR="004C7D85" w:rsidRPr="00E4253B">
        <w:rPr>
          <w:rFonts w:cs="Arial"/>
        </w:rPr>
        <w:t>постановлени</w:t>
      </w:r>
      <w:r w:rsidR="00CE5699" w:rsidRPr="00E4253B">
        <w:rPr>
          <w:rFonts w:cs="Arial"/>
        </w:rPr>
        <w:t>й</w:t>
      </w:r>
      <w:r w:rsidR="004C7D85" w:rsidRPr="00E4253B">
        <w:rPr>
          <w:rFonts w:cs="Arial"/>
        </w:rPr>
        <w:t xml:space="preserve"> администрации</w:t>
      </w:r>
      <w:r w:rsidR="00FA0A9B" w:rsidRPr="00E4253B">
        <w:rPr>
          <w:rFonts w:cs="Arial"/>
        </w:rPr>
        <w:t xml:space="preserve"> </w:t>
      </w:r>
      <w:r w:rsidR="004C7D85" w:rsidRPr="00E4253B">
        <w:rPr>
          <w:rFonts w:cs="Arial"/>
        </w:rPr>
        <w:t>Грибановского муниципального района от 25.01.2016г. №20</w:t>
      </w:r>
      <w:r w:rsidR="00CE5699" w:rsidRPr="00E4253B">
        <w:rPr>
          <w:rFonts w:cs="Arial"/>
        </w:rPr>
        <w:t>, 29.06.2016г. №246,</w:t>
      </w:r>
      <w:r w:rsidR="00FA0A9B" w:rsidRPr="00E4253B">
        <w:rPr>
          <w:rFonts w:cs="Arial"/>
        </w:rPr>
        <w:t xml:space="preserve"> </w:t>
      </w:r>
      <w:r w:rsidR="00911A3F" w:rsidRPr="00E4253B">
        <w:rPr>
          <w:rFonts w:cs="Arial"/>
        </w:rPr>
        <w:t xml:space="preserve">от </w:t>
      </w:r>
      <w:r w:rsidR="00CE5699" w:rsidRPr="00E4253B">
        <w:rPr>
          <w:rFonts w:cs="Arial"/>
        </w:rPr>
        <w:t>30.09.2016г. №365</w:t>
      </w:r>
      <w:r w:rsidR="004C7D85" w:rsidRPr="00E4253B">
        <w:rPr>
          <w:rFonts w:cs="Arial"/>
        </w:rPr>
        <w:t>)</w:t>
      </w:r>
      <w:r w:rsidR="00CE5699" w:rsidRPr="00E4253B">
        <w:rPr>
          <w:rFonts w:cs="Arial"/>
        </w:rPr>
        <w:t>;</w:t>
      </w:r>
    </w:p>
    <w:p w:rsidR="00CE5699" w:rsidRPr="00E4253B" w:rsidRDefault="00CE5699" w:rsidP="008F5FDD">
      <w:pPr>
        <w:ind w:firstLine="709"/>
        <w:rPr>
          <w:rFonts w:cs="Arial"/>
        </w:rPr>
      </w:pPr>
      <w:r w:rsidRPr="00E4253B">
        <w:rPr>
          <w:rFonts w:cs="Arial"/>
        </w:rPr>
        <w:t xml:space="preserve">- </w:t>
      </w:r>
      <w:r w:rsidR="00D174A8" w:rsidRPr="00E4253B">
        <w:rPr>
          <w:rFonts w:cs="Arial"/>
        </w:rPr>
        <w:t>от 24.10.2017г.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№543 «О внесении изменений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в состав комиссии по соблюдении требований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к служебному поведению муниципальных служащих администрации Грибановского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муниципального района и урегулированию конфликта интересов», утвержденный постановлением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администрации Грибановского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муниципального района Воронежской области от 28.09.2014г. №677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(в редакции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постановлений администрации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Грибановского муниципального района от 25.01.2016г. №20, 29.06.2016г. №246,</w:t>
      </w:r>
      <w:r w:rsidR="00FA0A9B" w:rsidRPr="00E4253B">
        <w:rPr>
          <w:rFonts w:cs="Arial"/>
        </w:rPr>
        <w:t xml:space="preserve"> </w:t>
      </w:r>
      <w:r w:rsidRPr="00E4253B">
        <w:rPr>
          <w:rFonts w:cs="Arial"/>
        </w:rPr>
        <w:t>от 30.09.2016г. №365, от 30.06.2017г. №320);</w:t>
      </w:r>
    </w:p>
    <w:p w:rsidR="00BE66A0" w:rsidRPr="00E4253B" w:rsidRDefault="00CE5699" w:rsidP="008F5FDD">
      <w:pPr>
        <w:ind w:firstLine="709"/>
        <w:rPr>
          <w:rFonts w:cs="Arial"/>
        </w:rPr>
      </w:pPr>
      <w:r w:rsidRPr="00E4253B">
        <w:rPr>
          <w:rFonts w:cs="Arial"/>
        </w:rPr>
        <w:t>5</w:t>
      </w:r>
      <w:r w:rsidR="00AA2EB9" w:rsidRPr="00E4253B">
        <w:rPr>
          <w:rFonts w:cs="Arial"/>
        </w:rPr>
        <w:t>. Контроль за исполнением настоящего постановления возложить на</w:t>
      </w:r>
      <w:r w:rsidR="00FA0A9B" w:rsidRPr="00E4253B">
        <w:rPr>
          <w:rFonts w:cs="Arial"/>
        </w:rPr>
        <w:t xml:space="preserve"> </w:t>
      </w:r>
      <w:r w:rsidR="00AA2EB9" w:rsidRPr="00E4253B">
        <w:rPr>
          <w:rFonts w:cs="Arial"/>
        </w:rPr>
        <w:t>руководителя аппарата администрации Грибановского муниципального района А.</w:t>
      </w:r>
      <w:r w:rsidR="00D174A8" w:rsidRPr="00E4253B">
        <w:rPr>
          <w:rFonts w:cs="Arial"/>
        </w:rPr>
        <w:t>Н. Шаповалов</w:t>
      </w:r>
      <w:r w:rsidR="00DB0850" w:rsidRPr="00E4253B">
        <w:rPr>
          <w:rFonts w:cs="Arial"/>
        </w:rPr>
        <w:t>а</w:t>
      </w:r>
      <w:r w:rsidR="00AA2EB9" w:rsidRPr="00E4253B">
        <w:rPr>
          <w:rFonts w:cs="Arial"/>
        </w:rPr>
        <w:t>.</w:t>
      </w:r>
    </w:p>
    <w:p w:rsidR="007E3F5D" w:rsidRPr="00E4253B" w:rsidRDefault="007E3F5D" w:rsidP="008F5FDD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8F5FDD" w:rsidRPr="00E4253B" w:rsidTr="00D6703F">
        <w:tc>
          <w:tcPr>
            <w:tcW w:w="3284" w:type="dxa"/>
            <w:shd w:val="clear" w:color="auto" w:fill="auto"/>
          </w:tcPr>
          <w:p w:rsidR="008F5FDD" w:rsidRPr="00E4253B" w:rsidRDefault="008F5FDD" w:rsidP="00D6703F">
            <w:pPr>
              <w:ind w:firstLine="709"/>
              <w:outlineLvl w:val="0"/>
              <w:rPr>
                <w:rFonts w:cs="Arial"/>
              </w:rPr>
            </w:pPr>
            <w:r w:rsidRPr="00E4253B">
              <w:rPr>
                <w:rFonts w:cs="Arial"/>
              </w:rPr>
              <w:t xml:space="preserve">И.о. главы администрации </w:t>
            </w:r>
          </w:p>
          <w:p w:rsidR="008F5FDD" w:rsidRPr="00E4253B" w:rsidRDefault="008F5FDD" w:rsidP="00D6703F">
            <w:pPr>
              <w:ind w:firstLine="0"/>
              <w:rPr>
                <w:rFonts w:cs="Arial"/>
              </w:rPr>
            </w:pPr>
            <w:r w:rsidRPr="00E4253B">
              <w:rPr>
                <w:rFonts w:cs="Arial"/>
              </w:rPr>
              <w:t>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8F5FDD" w:rsidRPr="00E4253B" w:rsidRDefault="008F5FDD" w:rsidP="00D6703F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F5FDD" w:rsidRPr="00E4253B" w:rsidRDefault="008F5FDD" w:rsidP="00D6703F">
            <w:pPr>
              <w:ind w:firstLine="709"/>
              <w:rPr>
                <w:rFonts w:cs="Arial"/>
              </w:rPr>
            </w:pPr>
            <w:r w:rsidRPr="00E4253B">
              <w:rPr>
                <w:rFonts w:cs="Arial"/>
              </w:rPr>
              <w:t>Д.А. Шевела</w:t>
            </w:r>
          </w:p>
          <w:p w:rsidR="008F5FDD" w:rsidRPr="00E4253B" w:rsidRDefault="008F5FDD" w:rsidP="00D6703F">
            <w:pPr>
              <w:ind w:firstLine="0"/>
              <w:rPr>
                <w:rFonts w:cs="Arial"/>
              </w:rPr>
            </w:pPr>
          </w:p>
        </w:tc>
      </w:tr>
    </w:tbl>
    <w:p w:rsidR="008F5FDD" w:rsidRPr="00E4253B" w:rsidRDefault="008F5FDD" w:rsidP="008F5FDD">
      <w:pPr>
        <w:ind w:firstLine="709"/>
        <w:rPr>
          <w:rFonts w:cs="Arial"/>
        </w:rPr>
      </w:pPr>
    </w:p>
    <w:p w:rsidR="00932135" w:rsidRPr="00E4253B" w:rsidRDefault="008F5FDD" w:rsidP="008F5FDD">
      <w:pPr>
        <w:ind w:firstLine="709"/>
        <w:jc w:val="right"/>
        <w:rPr>
          <w:rFonts w:cs="Arial"/>
        </w:rPr>
      </w:pPr>
      <w:r w:rsidRPr="00E4253B">
        <w:rPr>
          <w:rFonts w:cs="Arial"/>
        </w:rPr>
        <w:br w:type="page"/>
      </w:r>
      <w:r w:rsidR="003829F7" w:rsidRPr="00E4253B">
        <w:rPr>
          <w:rFonts w:cs="Arial"/>
        </w:rPr>
        <w:lastRenderedPageBreak/>
        <w:t xml:space="preserve"> </w:t>
      </w:r>
      <w:r w:rsidR="00932135" w:rsidRPr="00E4253B">
        <w:rPr>
          <w:rFonts w:cs="Arial"/>
        </w:rPr>
        <w:t xml:space="preserve">Утверждено </w:t>
      </w:r>
    </w:p>
    <w:p w:rsidR="00932135" w:rsidRPr="00E4253B" w:rsidRDefault="00932135" w:rsidP="008F5FDD">
      <w:pPr>
        <w:ind w:firstLine="709"/>
        <w:jc w:val="right"/>
        <w:rPr>
          <w:rFonts w:cs="Arial"/>
        </w:rPr>
      </w:pPr>
      <w:r w:rsidRPr="00E4253B">
        <w:rPr>
          <w:rFonts w:cs="Arial"/>
        </w:rPr>
        <w:t xml:space="preserve"> постановлением администрации</w:t>
      </w:r>
    </w:p>
    <w:p w:rsidR="00932135" w:rsidRPr="00E4253B" w:rsidRDefault="00932135" w:rsidP="008F5FDD">
      <w:pPr>
        <w:ind w:firstLine="709"/>
        <w:jc w:val="right"/>
        <w:rPr>
          <w:rFonts w:cs="Arial"/>
        </w:rPr>
      </w:pPr>
      <w:r w:rsidRPr="00E4253B">
        <w:rPr>
          <w:rFonts w:cs="Arial"/>
        </w:rPr>
        <w:t xml:space="preserve">Грибановского муниципального района </w:t>
      </w:r>
    </w:p>
    <w:p w:rsidR="00932135" w:rsidRPr="00E4253B" w:rsidRDefault="00932135" w:rsidP="008F5FDD">
      <w:pPr>
        <w:ind w:firstLine="709"/>
        <w:jc w:val="right"/>
        <w:rPr>
          <w:rFonts w:cs="Arial"/>
        </w:rPr>
      </w:pPr>
      <w:r w:rsidRPr="00E4253B">
        <w:rPr>
          <w:rFonts w:cs="Arial"/>
        </w:rPr>
        <w:t xml:space="preserve">Воронежской области </w:t>
      </w:r>
    </w:p>
    <w:p w:rsidR="00932135" w:rsidRPr="00E4253B" w:rsidRDefault="00534220" w:rsidP="008F5FDD">
      <w:pPr>
        <w:ind w:firstLine="709"/>
        <w:jc w:val="right"/>
        <w:rPr>
          <w:rFonts w:cs="Arial"/>
        </w:rPr>
      </w:pPr>
      <w:r w:rsidRPr="00E4253B">
        <w:rPr>
          <w:rFonts w:cs="Arial"/>
        </w:rPr>
        <w:t>О</w:t>
      </w:r>
      <w:r w:rsidR="00932135" w:rsidRPr="00E4253B">
        <w:rPr>
          <w:rFonts w:cs="Arial"/>
        </w:rPr>
        <w:t>т</w:t>
      </w:r>
      <w:r w:rsidR="00553661" w:rsidRPr="00E4253B">
        <w:rPr>
          <w:rFonts w:cs="Arial"/>
        </w:rPr>
        <w:t xml:space="preserve"> </w:t>
      </w:r>
      <w:r w:rsidR="00CD0A83" w:rsidRPr="00E4253B">
        <w:rPr>
          <w:rFonts w:cs="Arial"/>
        </w:rPr>
        <w:t>16.11.</w:t>
      </w:r>
      <w:r w:rsidR="00932135" w:rsidRPr="00E4253B">
        <w:rPr>
          <w:rFonts w:cs="Arial"/>
        </w:rPr>
        <w:t>201</w:t>
      </w:r>
      <w:r w:rsidR="00553661" w:rsidRPr="00E4253B">
        <w:rPr>
          <w:rFonts w:cs="Arial"/>
        </w:rPr>
        <w:t>7</w:t>
      </w:r>
      <w:r w:rsidR="00932135" w:rsidRPr="00E4253B">
        <w:rPr>
          <w:rFonts w:cs="Arial"/>
        </w:rPr>
        <w:t xml:space="preserve"> г</w:t>
      </w:r>
      <w:r w:rsidRPr="00E4253B">
        <w:rPr>
          <w:rFonts w:cs="Arial"/>
        </w:rPr>
        <w:t xml:space="preserve">. № </w:t>
      </w:r>
      <w:r w:rsidR="00CD0A83" w:rsidRPr="00E4253B">
        <w:rPr>
          <w:rFonts w:cs="Arial"/>
        </w:rPr>
        <w:t>600</w:t>
      </w:r>
    </w:p>
    <w:p w:rsidR="00E4253B" w:rsidRPr="00E4253B" w:rsidRDefault="00E4253B" w:rsidP="00E4253B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4253B">
        <w:rPr>
          <w:rFonts w:ascii="Arial" w:hAnsi="Arial" w:cs="Arial"/>
          <w:sz w:val="24"/>
          <w:szCs w:val="24"/>
        </w:rPr>
        <w:t>В редакции постановления от 09.10.2018 г. № 468, от 15.12.2021 г</w:t>
      </w:r>
      <w:r w:rsidR="00AA2381">
        <w:rPr>
          <w:rFonts w:ascii="Arial" w:hAnsi="Arial" w:cs="Arial"/>
          <w:sz w:val="24"/>
          <w:szCs w:val="24"/>
        </w:rPr>
        <w:t>.</w:t>
      </w:r>
      <w:r w:rsidRPr="00E4253B">
        <w:rPr>
          <w:rFonts w:ascii="Arial" w:hAnsi="Arial" w:cs="Arial"/>
          <w:sz w:val="24"/>
          <w:szCs w:val="24"/>
        </w:rPr>
        <w:t xml:space="preserve"> № 2296</w:t>
      </w:r>
      <w:r w:rsidR="00473842">
        <w:rPr>
          <w:rFonts w:ascii="Arial" w:hAnsi="Arial" w:cs="Arial"/>
          <w:sz w:val="24"/>
          <w:szCs w:val="24"/>
        </w:rPr>
        <w:t>, от 07.03.2024 г. № 174</w:t>
      </w:r>
    </w:p>
    <w:p w:rsidR="00E4253B" w:rsidRPr="00E4253B" w:rsidRDefault="00E4253B" w:rsidP="008F5FDD">
      <w:pPr>
        <w:ind w:firstLine="709"/>
        <w:jc w:val="right"/>
        <w:rPr>
          <w:rFonts w:cs="Arial"/>
        </w:rPr>
      </w:pPr>
    </w:p>
    <w:p w:rsidR="00473842" w:rsidRPr="00473842" w:rsidRDefault="00473842" w:rsidP="00473842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473842" w:rsidRPr="00473842" w:rsidRDefault="00473842" w:rsidP="00473842">
      <w:pPr>
        <w:ind w:firstLine="709"/>
        <w:jc w:val="center"/>
        <w:rPr>
          <w:rFonts w:cs="Arial"/>
          <w:bCs/>
        </w:rPr>
      </w:pPr>
      <w:r w:rsidRPr="00473842">
        <w:rPr>
          <w:rFonts w:ascii="Times New Roman" w:hAnsi="Times New Roman" w:cs="Arial"/>
          <w:bCs/>
          <w:sz w:val="22"/>
          <w:szCs w:val="22"/>
        </w:rPr>
        <w:t>ПОЛОЖЕНИЕ</w:t>
      </w:r>
    </w:p>
    <w:p w:rsidR="00473842" w:rsidRPr="00473842" w:rsidRDefault="00473842" w:rsidP="00473842">
      <w:pPr>
        <w:ind w:firstLine="709"/>
        <w:jc w:val="center"/>
        <w:rPr>
          <w:rFonts w:ascii="Times New Roman" w:hAnsi="Times New Roman" w:cs="Arial"/>
          <w:bCs/>
          <w:sz w:val="22"/>
          <w:szCs w:val="22"/>
        </w:rPr>
      </w:pPr>
      <w:r w:rsidRPr="00473842">
        <w:rPr>
          <w:rFonts w:ascii="Times New Roman" w:hAnsi="Times New Roman" w:cs="Arial"/>
          <w:bCs/>
          <w:sz w:val="22"/>
          <w:szCs w:val="22"/>
        </w:rPr>
        <w:t>О КОМИССИИ ПО СОБЛЮДЕНИЮ ТРЕБОВАНИЙ К СЛУЖЕБНОМУ ПОВЕДЕНИЮ МУНИЦИПАЛЬНЫХ СЛУЖАЩИХ</w:t>
      </w:r>
    </w:p>
    <w:p w:rsidR="00473842" w:rsidRPr="00473842" w:rsidRDefault="00473842" w:rsidP="00473842">
      <w:pPr>
        <w:ind w:firstLine="709"/>
        <w:jc w:val="center"/>
        <w:rPr>
          <w:rFonts w:ascii="Times New Roman" w:hAnsi="Times New Roman" w:cs="Arial"/>
          <w:bCs/>
          <w:sz w:val="22"/>
          <w:szCs w:val="22"/>
        </w:rPr>
      </w:pPr>
      <w:r w:rsidRPr="00473842">
        <w:rPr>
          <w:rFonts w:ascii="Times New Roman" w:hAnsi="Times New Roman" w:cs="Arial"/>
          <w:bCs/>
          <w:sz w:val="22"/>
          <w:szCs w:val="22"/>
        </w:rPr>
        <w:t>И УРЕГУЛИРОВАНИЮ КОНФЛИКТА ИНТЕРЕСОВ</w:t>
      </w:r>
    </w:p>
    <w:p w:rsidR="00473842" w:rsidRPr="00473842" w:rsidRDefault="00473842" w:rsidP="00473842">
      <w:pPr>
        <w:ind w:firstLine="709"/>
      </w:pP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комиссии), образуемой в органах местного самоуправления Грибановского муниципального района (далее -ОМСУ Грибановского муниципального района)в соответствии с Федеральным законом от 25 декабря 2008 г. № 273-ФЗ "О противодействии коррупции".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иными правовыми актами ОМСУ Грибановского муниципального района.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3. Основной задачей комиссии является содействие администрации Грибановского муниципального района: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а) в обеспечении соблюдения муниципальными служащими ОМСУ Грибановского муниципального района (далее – муниципальные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25 декабря 2008г. №273-ФЗ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б) в осуществлении в ОМСУ Грибановского муниципального района мер по предупреждению коррупции.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службы). 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5. Комиссия образуется нормативным правовым актом администрации Грибановского муниципального района. Указанным актом утверждаются состав комиссии и порядок ее работы.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" w:name="P91"/>
      <w:bookmarkEnd w:id="1"/>
      <w:r w:rsidRPr="00473842">
        <w:rPr>
          <w:rFonts w:cs="Arial"/>
        </w:rPr>
        <w:lastRenderedPageBreak/>
        <w:t>6. В состав комиссии входят заместитель главы администрации Грибановского муниципального района (председатель комиссии), руководитель (начальник) структурного подразделения (заместитель председателя комиссии), муниципальные служащие, ответственные за профилактику коррупционных и иных правонарушений в структурных подразделениях, представитель Общественной палаты Грибановского муниципального района, представитель профсоюзной организации, действующей в установленном порядке и другие.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2" w:name="P93"/>
      <w:bookmarkEnd w:id="2"/>
      <w:r w:rsidRPr="00473842">
        <w:rPr>
          <w:rFonts w:cs="Arial"/>
        </w:rPr>
        <w:t>7. Число членов комиссии, не замещающих должности муниципальной службы в ОМСУ Грибановского муниципального района, должно составлять не менее одной четверти от общего числа членов комиссии.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3" w:name="P104"/>
      <w:bookmarkEnd w:id="3"/>
      <w:r w:rsidRPr="00473842">
        <w:rPr>
          <w:rFonts w:cs="Arial"/>
        </w:rPr>
        <w:t>9. В заседаниях комиссии с правом совещательного голоса участвуют: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4" w:name="P106"/>
      <w:bookmarkEnd w:id="4"/>
      <w:r w:rsidRPr="00473842">
        <w:rPr>
          <w:rFonts w:cs="Arial"/>
        </w:rPr>
        <w:t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5" w:name="P109"/>
      <w:bookmarkEnd w:id="5"/>
      <w:r w:rsidRPr="00473842">
        <w:rPr>
          <w:rFonts w:cs="Arial"/>
        </w:rPr>
        <w:t>12. Основаниями для проведения заседания комиссии являются: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а) поступившие в комиссию материалы, свидетельствующие: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6" w:name="P79"/>
      <w:bookmarkEnd w:id="6"/>
      <w:r w:rsidRPr="00473842">
        <w:rPr>
          <w:rFonts w:cs="Arial"/>
        </w:rPr>
        <w:t xml:space="preserve">- о представлении муниципальным служащим недостоверных или неполных сведений, предусмотренных подпунктами а и а1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</w:t>
      </w:r>
      <w:r w:rsidRPr="00473842">
        <w:rPr>
          <w:rFonts w:cs="Arial"/>
        </w:rPr>
        <w:lastRenderedPageBreak/>
        <w:t>предотвращении или об урегулировании конфликта интересов, исполнения ими обязанностей, установленных федеральным законом от 25.12.2008 №273-ФЗ «О противодействии коррупции» и другими нормативными актами Российской Федерации, утвержденного законом Воронежской области от 28.12.2007 №175-ОЗ «О муниципальной службе в Воронежской области»;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7" w:name="P80"/>
      <w:bookmarkEnd w:id="7"/>
      <w:r w:rsidRPr="00473842">
        <w:rPr>
          <w:rFonts w:cs="Arial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8" w:name="P81"/>
      <w:bookmarkEnd w:id="8"/>
      <w:r w:rsidRPr="00473842">
        <w:rPr>
          <w:rFonts w:cs="Arial"/>
        </w:rPr>
        <w:t>б) поступившее в администрацию Грибановского муниципального района: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9" w:name="P83"/>
      <w:bookmarkEnd w:id="9"/>
      <w:r w:rsidRPr="00473842">
        <w:rPr>
          <w:rFonts w:cs="Arial"/>
        </w:rPr>
        <w:t>- обращение гражданина, замещавшего должность муниципальной службы в ОМСУ Грибановского муниципального района, включенную в перечень должностей, утвержденный нормативным правовым актом администрации Грибановского муниципального района Воронежской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0" w:name="P84"/>
      <w:bookmarkEnd w:id="10"/>
      <w:r w:rsidRPr="00473842">
        <w:rPr>
          <w:rFonts w:cs="Arial"/>
        </w:rPr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1" w:name="P86"/>
      <w:bookmarkEnd w:id="11"/>
      <w:r w:rsidRPr="00473842">
        <w:rPr>
          <w:rFonts w:cs="Arial"/>
        </w:rPr>
        <w:t>- заявление муниципального служащего о невозможности выполнить требования Федерального закона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2" w:name="P88"/>
      <w:bookmarkEnd w:id="12"/>
      <w:r w:rsidRPr="00473842">
        <w:rPr>
          <w:rFonts w:cs="Arial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3" w:name="P90"/>
      <w:bookmarkEnd w:id="13"/>
      <w:r w:rsidRPr="00473842">
        <w:rPr>
          <w:rFonts w:cs="Arial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Грибановского муниципального района мер по предупреждению коррупции;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4" w:name="P114"/>
      <w:bookmarkStart w:id="15" w:name="P120"/>
      <w:bookmarkStart w:id="16" w:name="P121"/>
      <w:bookmarkEnd w:id="14"/>
      <w:bookmarkEnd w:id="15"/>
      <w:bookmarkEnd w:id="16"/>
      <w:r w:rsidRPr="00473842">
        <w:rPr>
          <w:rFonts w:cs="Arial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 1 </w:t>
      </w:r>
      <w:r w:rsidRPr="00473842">
        <w:rPr>
          <w:rFonts w:cs="Arial"/>
        </w:rPr>
        <w:lastRenderedPageBreak/>
        <w:t>статьи 3 Федерального закона от 3 декабря 2012 г. № 230-ФЗ "О контроле за соответствием расходов лиц, замещающих муниципальные должности, и иных лиц их доходам" (далее - Федеральный закон "О контроле за соответствием расходов лиц, замещающих муниципальные должности, и иных лиц их доходам");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7" w:name="P123"/>
      <w:bookmarkEnd w:id="17"/>
      <w:r w:rsidRPr="00473842">
        <w:rPr>
          <w:rFonts w:cs="Arial"/>
        </w:rPr>
        <w:t>д) поступившее в соответствии с частью 4 статьи 12 Федерального закона от 25 декабря 2008 г. № 273-ФЗ "О противодействии коррупции"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администрации Грибановского муниципального района, трудового или гражданско-правового договора на выполнение работ (оказание услуг), если отдельные функции данной организацией входили в его должностные (служебные) обязанности, исполняемые во время замещения должности муниципальной службы в ОМСУ Грибановского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  <w:color w:val="000000"/>
          <w:spacing w:val="6"/>
          <w:shd w:val="clear" w:color="auto" w:fill="FFFFFF"/>
          <w:lang w:bidi="ru-RU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13.1. Обращение, указанное в абзаце втором подпункта "б" пункта 12 настоящего Положения, подается гражданином, замещавшим должность муниципальной службы в ОМСУ Грибановского муниципального района, в администрацию.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№ 273-ФЗ "О противодействии коррупции".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13.2.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 xml:space="preserve">13.3. Уведомление, указанное в подпункте "д"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муниципальной службы в ОМСУ Грибановского муниципального района, включенную </w:t>
      </w:r>
      <w:r w:rsidRPr="00473842">
        <w:rPr>
          <w:rFonts w:cs="Arial"/>
        </w:rPr>
        <w:lastRenderedPageBreak/>
        <w:t>в перечень должностей, нормативно-правовым актом ОМСУ Грибановского муниципального района, требований статьи 12 Федерального закона от 25 декабря 2008 г. № 273-ФЗ "О противодействии коррупции".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13.4. Уведомление, указанное в абзаце пятом подпункта «б» подпункте «е» 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13.5. 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"д" и «е» пункта 12 настоящего Положения, должностные лица, ответственные за профилактику коррупционных и иных правонарушений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района или его заместитель, специально на то уполномоченный, может направлять в установленном порядке запросы в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13.6. Мотивированные заключения, предусмотренные пунктами 13.1,13.3 и 13.4 настоящего Положения, должны содержать: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а) информацию, изложенную в обращениях или уведомлениях, указанных в абзацах втором и пятом подпункта «б» и подпунктах «д» и «е» пункта 12 настоящего Положения.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б) информацию, полученную от органов местного самоуправления и заинтересованных организаций на основании запросов;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«д» и «е» пункта 12 настоящего Положения, а так же рекомендации для принятия одного из решений в соответствии с пунктами 20, 21.3, 21.4, 22.1 настоящего Положения или иного решения.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14. Председатель комиссии при поступлении к нему в порядке, предусмотренном нормативным правовым актом информации, содержащей основания для проведения заседания комиссии: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Грибановского муниципального района, либо должностному лицу органа местного самоуправления, ответственному за работу по профилактике коррупционных и иных правонарушений, </w:t>
      </w:r>
      <w:r w:rsidRPr="00473842">
        <w:rPr>
          <w:rFonts w:cs="Arial"/>
        </w:rPr>
        <w:lastRenderedPageBreak/>
        <w:t>и с результатами ее проверки;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8" w:name="P141"/>
      <w:bookmarkEnd w:id="18"/>
      <w:r w:rsidRPr="00473842">
        <w:rPr>
          <w:rFonts w:cs="Arial"/>
        </w:rPr>
        <w:t>14.1. Заседание комиссии по рассмотрению заявлений, указанных в абзацах третьем и четвертом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9" w:name="P143"/>
      <w:bookmarkEnd w:id="19"/>
      <w:r w:rsidRPr="00473842">
        <w:rPr>
          <w:rFonts w:cs="Arial"/>
        </w:rPr>
        <w:t>14.2. Уведомление, указанное в подпункте "д" и «е» пункта 12 настоящего Положения, как правило, рассматривается на очередном (плановом) заседании комиссии.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15.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и «е» пункта 12 настоящего Положения.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15.1. Заседания комиссии могут проводиться в отсутствие муниципального служащего или гражданина в случае: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а) если в обращении, заявлении или уведомлении, предусмотренных подпунктом "б" и «е»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б)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20" w:name="P154"/>
      <w:bookmarkEnd w:id="20"/>
      <w:r w:rsidRPr="00473842">
        <w:rPr>
          <w:rFonts w:cs="Arial"/>
        </w:rPr>
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21" w:name="P155"/>
      <w:bookmarkEnd w:id="21"/>
      <w:r w:rsidRPr="00473842">
        <w:rPr>
          <w:rFonts w:cs="Arial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Федерации от 21 сентября 2009 г. № 1065, являются достоверными и полными;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подпункте "а" </w:t>
      </w:r>
      <w:r w:rsidRPr="00473842">
        <w:rPr>
          <w:rFonts w:cs="Arial"/>
        </w:rPr>
        <w:lastRenderedPageBreak/>
        <w:t>настоящего пункта,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19.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20.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22" w:name="P163"/>
      <w:bookmarkEnd w:id="22"/>
      <w:r w:rsidRPr="00473842">
        <w:rPr>
          <w:rFonts w:cs="Arial"/>
        </w:rPr>
        <w:t>21.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23" w:name="P167"/>
      <w:bookmarkEnd w:id="23"/>
      <w:r w:rsidRPr="00473842">
        <w:rPr>
          <w:rFonts w:cs="Arial"/>
        </w:rPr>
        <w:t>21.1. По итогам рассмотрения вопроса, указанного в подпункте "г" пункта 12 настоящего Положения, комиссия принимает одно из следующих решений: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 xml:space="preserve">а) признать, что сведения, представленные муниципальным служащим в </w:t>
      </w:r>
      <w:r w:rsidRPr="00473842">
        <w:rPr>
          <w:rFonts w:cs="Arial"/>
        </w:rPr>
        <w:lastRenderedPageBreak/>
        <w:t>соответствии с частью 1 статьи 3 Федерального закона "О контроле за соответствием расходов лиц, замещающих муниципальные должности, и иных лиц их доходам", являются достоверными и полными;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муниципальные должности, и иных лиц их доходам", являются недостоверными и (или) неполными. В этом случае комиссия рекомендует руководителю ОМСУ Грибановского муниципального района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органы местного самоуправления в соответствии с их компетенцией.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21.2.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24" w:name="P175"/>
      <w:bookmarkEnd w:id="24"/>
      <w:r w:rsidRPr="00473842">
        <w:rPr>
          <w:rFonts w:cs="Arial"/>
        </w:rPr>
        <w:t>21.3. 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 xml:space="preserve">22.4. По итогам рассмотрения вопроса, указанного в подпункте «е» пункта 12 настоящего Положения, комиссия принимает одно из следующих решений: 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lastRenderedPageBreak/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22. По итогам рассмотрения вопросов, указанных в подпунктах "а", "б", "г" и "д" и «е» пункта 12 настоящего Положения, и при наличии к тому оснований комиссия может принять иное решение, чем это предусмотрено пунктами 18 - 21, 21.1 - 21.4 и 22.1 настоящего Положения. Основания и мотивы принятия такого решения должны быть отражены в протоколе заседания комиссии.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25" w:name="P182"/>
      <w:bookmarkEnd w:id="25"/>
      <w:r w:rsidRPr="00473842">
        <w:rPr>
          <w:rFonts w:cs="Arial"/>
        </w:rPr>
        <w:t>22.1. По итогам рассмотрения вопроса, указанного в подпункте "д" пункта 12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этой организацией входили в его должностные (служебные) обязанности;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23.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24. Для исполнения решений комиссии могут быть подготовлены проекты нормативных правовых актов,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25. Решения комиссии по вопросам, указанным в пункте 12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27. В протоколе заседания комиссии указываются: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</w:t>
      </w:r>
      <w:r w:rsidRPr="00473842">
        <w:rPr>
          <w:rFonts w:cs="Arial"/>
        </w:rPr>
        <w:lastRenderedPageBreak/>
        <w:t>конфликта интересов;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в) предъявляемые к муниципальному служащему претензии, материалы, на которых они основываются;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г) содержание пояснений муниципального служащего и других лиц по существу предъявляемых претензий;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д) фамилии, имена, отчества выступивших на заседании лиц и краткое изложение их выступлений;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ж) другие сведения;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з) результаты голосования;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и) решение и обоснование его принятия.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29.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30.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32. В случае установления комиссией факта совершения муниципальными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 xml:space="preserve">33.1.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</w:t>
      </w:r>
      <w:r w:rsidRPr="00473842">
        <w:rPr>
          <w:rFonts w:cs="Arial"/>
        </w:rPr>
        <w:lastRenderedPageBreak/>
        <w:t>самоуправления, в отношении которого рассматривался вопрос, указанный в абзаце втором подпункта "б"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73842" w:rsidRPr="00473842" w:rsidRDefault="00473842" w:rsidP="004738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3842">
        <w:rPr>
          <w:rFonts w:cs="Arial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лицами, ответственными за работу по профилактике коррупционных и иных правонарушений.</w:t>
      </w:r>
    </w:p>
    <w:p w:rsidR="007E3F5D" w:rsidRPr="00E4253B" w:rsidRDefault="008F5FDD" w:rsidP="008F5FDD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E4253B">
        <w:rPr>
          <w:rFonts w:ascii="Arial" w:hAnsi="Arial" w:cs="Arial"/>
          <w:sz w:val="24"/>
          <w:szCs w:val="24"/>
        </w:rPr>
        <w:br w:type="page"/>
      </w:r>
      <w:r w:rsidR="007E3F5D" w:rsidRPr="00E4253B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7E3F5D" w:rsidRPr="00E4253B" w:rsidRDefault="007E3F5D" w:rsidP="008F5FDD">
      <w:pPr>
        <w:ind w:firstLine="709"/>
        <w:jc w:val="right"/>
        <w:rPr>
          <w:rFonts w:cs="Arial"/>
        </w:rPr>
      </w:pPr>
      <w:r w:rsidRPr="00E4253B">
        <w:rPr>
          <w:rFonts w:cs="Arial"/>
        </w:rPr>
        <w:t xml:space="preserve"> постановлением администрации</w:t>
      </w:r>
    </w:p>
    <w:p w:rsidR="007E3F5D" w:rsidRPr="00E4253B" w:rsidRDefault="007E3F5D" w:rsidP="008F5FDD">
      <w:pPr>
        <w:ind w:firstLine="709"/>
        <w:jc w:val="right"/>
        <w:rPr>
          <w:rFonts w:cs="Arial"/>
        </w:rPr>
      </w:pPr>
      <w:r w:rsidRPr="00E4253B">
        <w:rPr>
          <w:rFonts w:cs="Arial"/>
        </w:rPr>
        <w:t xml:space="preserve">Грибановского муниципального района </w:t>
      </w:r>
    </w:p>
    <w:p w:rsidR="007E3F5D" w:rsidRPr="00E4253B" w:rsidRDefault="007E3F5D" w:rsidP="008F5FDD">
      <w:pPr>
        <w:ind w:firstLine="709"/>
        <w:jc w:val="right"/>
        <w:rPr>
          <w:rFonts w:cs="Arial"/>
        </w:rPr>
      </w:pPr>
      <w:r w:rsidRPr="00E4253B">
        <w:rPr>
          <w:rFonts w:cs="Arial"/>
        </w:rPr>
        <w:t xml:space="preserve">Воронежской области </w:t>
      </w:r>
    </w:p>
    <w:p w:rsidR="007E3F5D" w:rsidRPr="00E4253B" w:rsidRDefault="000D77F5" w:rsidP="008F5FDD">
      <w:pPr>
        <w:ind w:firstLine="709"/>
        <w:jc w:val="right"/>
        <w:rPr>
          <w:rFonts w:cs="Arial"/>
        </w:rPr>
      </w:pPr>
      <w:r w:rsidRPr="00E4253B">
        <w:rPr>
          <w:rFonts w:cs="Arial"/>
        </w:rPr>
        <w:t xml:space="preserve">от </w:t>
      </w:r>
      <w:r w:rsidR="00CD0A83" w:rsidRPr="00E4253B">
        <w:rPr>
          <w:rFonts w:cs="Arial"/>
        </w:rPr>
        <w:t>16.11.</w:t>
      </w:r>
      <w:r w:rsidRPr="00E4253B">
        <w:rPr>
          <w:rFonts w:cs="Arial"/>
        </w:rPr>
        <w:t>2017</w:t>
      </w:r>
      <w:r w:rsidR="007E3F5D" w:rsidRPr="00E4253B">
        <w:rPr>
          <w:rFonts w:cs="Arial"/>
        </w:rPr>
        <w:t xml:space="preserve"> г. № </w:t>
      </w:r>
      <w:r w:rsidR="00CD0A83" w:rsidRPr="00E4253B">
        <w:rPr>
          <w:rFonts w:cs="Arial"/>
        </w:rPr>
        <w:t>600</w:t>
      </w:r>
    </w:p>
    <w:p w:rsidR="00025F41" w:rsidRPr="00E4253B" w:rsidRDefault="00025F41" w:rsidP="008F5FDD">
      <w:pPr>
        <w:ind w:firstLine="709"/>
        <w:jc w:val="right"/>
        <w:rPr>
          <w:rFonts w:cs="Arial"/>
        </w:rPr>
      </w:pPr>
      <w:r w:rsidRPr="00E4253B">
        <w:rPr>
          <w:rFonts w:cs="Arial"/>
        </w:rPr>
        <w:t xml:space="preserve">В редакции постановления от 28.03.2018 </w:t>
      </w:r>
      <w:r w:rsidR="00AA2381">
        <w:rPr>
          <w:rFonts w:cs="Arial"/>
        </w:rPr>
        <w:t>г</w:t>
      </w:r>
      <w:r w:rsidRPr="00E4253B">
        <w:rPr>
          <w:rFonts w:cs="Arial"/>
        </w:rPr>
        <w:t>. № 150</w:t>
      </w:r>
      <w:r w:rsidR="00D1548C" w:rsidRPr="00E4253B">
        <w:rPr>
          <w:rFonts w:cs="Arial"/>
        </w:rPr>
        <w:t>, от 28.09.2018 г. № 460</w:t>
      </w:r>
      <w:r w:rsidR="00DD201F" w:rsidRPr="00E4253B">
        <w:rPr>
          <w:rFonts w:cs="Arial"/>
        </w:rPr>
        <w:t>, от 04.12.2018 г. № 575</w:t>
      </w:r>
      <w:r w:rsidR="003F40FB" w:rsidRPr="00E4253B">
        <w:rPr>
          <w:rFonts w:cs="Arial"/>
        </w:rPr>
        <w:t>, от 26.12.2019 г. № 652</w:t>
      </w:r>
      <w:r w:rsidR="003F21C4" w:rsidRPr="00E4253B">
        <w:rPr>
          <w:rFonts w:cs="Arial"/>
        </w:rPr>
        <w:t>, от 27.08.2020 г. № 385</w:t>
      </w:r>
      <w:r w:rsidR="0093281F" w:rsidRPr="00E4253B">
        <w:rPr>
          <w:rFonts w:cs="Arial"/>
        </w:rPr>
        <w:t>, от 07.10.2020 г.</w:t>
      </w:r>
      <w:r w:rsidR="00AA2381">
        <w:rPr>
          <w:rFonts w:cs="Arial"/>
        </w:rPr>
        <w:t xml:space="preserve"> </w:t>
      </w:r>
      <w:r w:rsidR="0093281F" w:rsidRPr="00E4253B">
        <w:rPr>
          <w:rFonts w:cs="Arial"/>
        </w:rPr>
        <w:t>№ 465</w:t>
      </w:r>
      <w:r w:rsidR="00065639" w:rsidRPr="00E4253B">
        <w:rPr>
          <w:rFonts w:cs="Arial"/>
        </w:rPr>
        <w:t>, от 23.03.2021 г. № 428</w:t>
      </w:r>
      <w:r w:rsidR="00E4253B" w:rsidRPr="00E4253B">
        <w:rPr>
          <w:rFonts w:cs="Arial"/>
        </w:rPr>
        <w:t xml:space="preserve">, от 15.12.2021 </w:t>
      </w:r>
      <w:r w:rsidR="00AA2381">
        <w:rPr>
          <w:rFonts w:cs="Arial"/>
        </w:rPr>
        <w:t>г</w:t>
      </w:r>
      <w:r w:rsidR="00E4253B" w:rsidRPr="00E4253B">
        <w:rPr>
          <w:rFonts w:cs="Arial"/>
        </w:rPr>
        <w:t>.</w:t>
      </w:r>
      <w:r w:rsidR="00AA2381">
        <w:rPr>
          <w:rFonts w:cs="Arial"/>
        </w:rPr>
        <w:t xml:space="preserve"> </w:t>
      </w:r>
      <w:r w:rsidR="00E4253B" w:rsidRPr="00E4253B">
        <w:rPr>
          <w:rFonts w:cs="Arial"/>
        </w:rPr>
        <w:t>№ 2296</w:t>
      </w:r>
      <w:r w:rsidR="00BC212A">
        <w:rPr>
          <w:rFonts w:cs="Arial"/>
        </w:rPr>
        <w:t xml:space="preserve">, от 11.03.2022 </w:t>
      </w:r>
      <w:r w:rsidR="00AA2381">
        <w:rPr>
          <w:rFonts w:cs="Arial"/>
        </w:rPr>
        <w:t>г</w:t>
      </w:r>
      <w:r w:rsidR="00BC212A">
        <w:rPr>
          <w:rFonts w:cs="Arial"/>
        </w:rPr>
        <w:t>.</w:t>
      </w:r>
      <w:r w:rsidR="00AA2381">
        <w:rPr>
          <w:rFonts w:cs="Arial"/>
        </w:rPr>
        <w:t xml:space="preserve"> </w:t>
      </w:r>
      <w:r w:rsidR="00BC212A">
        <w:rPr>
          <w:rFonts w:cs="Arial"/>
        </w:rPr>
        <w:t>№ 122</w:t>
      </w:r>
      <w:r w:rsidR="00AA2381">
        <w:rPr>
          <w:rFonts w:cs="Arial"/>
        </w:rPr>
        <w:t>, от 13.12.2022 г. № 675</w:t>
      </w:r>
      <w:r w:rsidR="006B6ADD">
        <w:rPr>
          <w:rFonts w:cs="Arial"/>
        </w:rPr>
        <w:t>, от 16.08.2023 г. № 556</w:t>
      </w:r>
      <w:r w:rsidR="0013518A">
        <w:rPr>
          <w:rFonts w:cs="Arial"/>
        </w:rPr>
        <w:t>, от 15.11.2023 г. № 764</w:t>
      </w:r>
      <w:r w:rsidR="008A595C">
        <w:rPr>
          <w:rFonts w:cs="Arial"/>
        </w:rPr>
        <w:t>, от 11.12.2023 г. № 829</w:t>
      </w:r>
      <w:r w:rsidR="001373A2">
        <w:rPr>
          <w:rFonts w:cs="Arial"/>
        </w:rPr>
        <w:t>, от 22.07.2024 № 576</w:t>
      </w:r>
      <w:r w:rsidR="000811DE">
        <w:rPr>
          <w:rFonts w:cs="Arial"/>
        </w:rPr>
        <w:t>, от 20.12.2024 № 1040</w:t>
      </w:r>
    </w:p>
    <w:p w:rsidR="00E4253B" w:rsidRPr="00E4253B" w:rsidRDefault="00E4253B" w:rsidP="00E4253B">
      <w:pPr>
        <w:spacing w:line="360" w:lineRule="auto"/>
        <w:ind w:firstLine="0"/>
        <w:jc w:val="center"/>
        <w:rPr>
          <w:rFonts w:cs="Arial"/>
        </w:rPr>
      </w:pPr>
    </w:p>
    <w:p w:rsidR="00AA2381" w:rsidRPr="00AA2381" w:rsidRDefault="00AA2381" w:rsidP="00AA2381">
      <w:pPr>
        <w:ind w:firstLine="0"/>
        <w:jc w:val="center"/>
        <w:rPr>
          <w:rFonts w:cs="Arial"/>
        </w:rPr>
      </w:pPr>
      <w:r w:rsidRPr="00AA2381">
        <w:rPr>
          <w:rFonts w:cs="Arial"/>
        </w:rPr>
        <w:t>Состав комиссии</w:t>
      </w:r>
      <w:r w:rsidR="006B6ADD">
        <w:rPr>
          <w:rFonts w:cs="Arial"/>
        </w:rPr>
        <w:t xml:space="preserve"> </w:t>
      </w:r>
    </w:p>
    <w:p w:rsidR="00AA2381" w:rsidRPr="00AA2381" w:rsidRDefault="00AA2381" w:rsidP="00AA2381">
      <w:pPr>
        <w:ind w:firstLine="0"/>
        <w:jc w:val="center"/>
        <w:rPr>
          <w:rFonts w:cs="Arial"/>
        </w:rPr>
      </w:pPr>
      <w:r w:rsidRPr="00AA2381">
        <w:rPr>
          <w:rFonts w:cs="Arial"/>
        </w:rPr>
        <w:t>по соблюдению</w:t>
      </w:r>
      <w:r w:rsidR="006B6ADD">
        <w:rPr>
          <w:rFonts w:cs="Arial"/>
        </w:rPr>
        <w:t xml:space="preserve"> </w:t>
      </w:r>
      <w:r w:rsidRPr="00AA2381">
        <w:rPr>
          <w:rFonts w:cs="Arial"/>
        </w:rPr>
        <w:t xml:space="preserve">требований к служебному поведению </w:t>
      </w:r>
    </w:p>
    <w:p w:rsidR="00AA2381" w:rsidRPr="00AA2381" w:rsidRDefault="00AA2381" w:rsidP="00AA2381">
      <w:pPr>
        <w:ind w:firstLine="0"/>
        <w:jc w:val="center"/>
        <w:rPr>
          <w:rFonts w:cs="Arial"/>
        </w:rPr>
      </w:pPr>
      <w:r w:rsidRPr="00AA2381">
        <w:rPr>
          <w:rFonts w:cs="Arial"/>
        </w:rPr>
        <w:t>муниципальных служащих</w:t>
      </w:r>
      <w:r w:rsidR="006B6ADD">
        <w:rPr>
          <w:rFonts w:cs="Arial"/>
        </w:rPr>
        <w:t xml:space="preserve"> </w:t>
      </w:r>
      <w:r w:rsidRPr="00AA2381">
        <w:rPr>
          <w:rFonts w:cs="Arial"/>
        </w:rPr>
        <w:t xml:space="preserve">и урегулированию </w:t>
      </w:r>
    </w:p>
    <w:p w:rsidR="00AA2381" w:rsidRPr="00AA2381" w:rsidRDefault="00AA2381" w:rsidP="00AA2381">
      <w:pPr>
        <w:ind w:firstLine="0"/>
        <w:jc w:val="center"/>
        <w:rPr>
          <w:rFonts w:cs="Arial"/>
        </w:rPr>
      </w:pPr>
      <w:r w:rsidRPr="00AA2381">
        <w:rPr>
          <w:rFonts w:cs="Arial"/>
        </w:rPr>
        <w:t>конфликта интересов</w:t>
      </w:r>
    </w:p>
    <w:p w:rsidR="00AA2381" w:rsidRPr="00AA2381" w:rsidRDefault="00AA2381" w:rsidP="00AA2381">
      <w:pPr>
        <w:ind w:firstLine="0"/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746"/>
        <w:gridCol w:w="5634"/>
      </w:tblGrid>
      <w:tr w:rsidR="000811DE" w:rsidRPr="000811DE" w:rsidTr="00435892">
        <w:tc>
          <w:tcPr>
            <w:tcW w:w="3190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 xml:space="preserve">Тетюхин </w:t>
            </w:r>
          </w:p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Вячеслав Сергеевич</w:t>
            </w:r>
          </w:p>
        </w:tc>
        <w:tc>
          <w:tcPr>
            <w:tcW w:w="746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-</w:t>
            </w:r>
          </w:p>
        </w:tc>
        <w:tc>
          <w:tcPr>
            <w:tcW w:w="5634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руководитель аппарата администрации Грибановского муниципального района, председатель комиссии;</w:t>
            </w:r>
          </w:p>
          <w:p w:rsidR="000811DE" w:rsidRPr="000811DE" w:rsidRDefault="000811DE" w:rsidP="000811DE">
            <w:pPr>
              <w:ind w:firstLine="0"/>
              <w:rPr>
                <w:rFonts w:cs="Arial"/>
              </w:rPr>
            </w:pPr>
          </w:p>
        </w:tc>
      </w:tr>
      <w:tr w:rsidR="000811DE" w:rsidRPr="000811DE" w:rsidTr="00435892">
        <w:tc>
          <w:tcPr>
            <w:tcW w:w="3190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Ванюкова</w:t>
            </w:r>
          </w:p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Инна Васильевна</w:t>
            </w:r>
          </w:p>
        </w:tc>
        <w:tc>
          <w:tcPr>
            <w:tcW w:w="746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</w:p>
        </w:tc>
        <w:tc>
          <w:tcPr>
            <w:tcW w:w="5634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начальник юридического отдела администрации Грибановского муниципального района заместитель председателя комиссии;</w:t>
            </w:r>
          </w:p>
        </w:tc>
      </w:tr>
      <w:tr w:rsidR="000811DE" w:rsidRPr="000811DE" w:rsidTr="00435892">
        <w:tc>
          <w:tcPr>
            <w:tcW w:w="3190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 xml:space="preserve">Дьякова </w:t>
            </w:r>
          </w:p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Ирина Николаевна</w:t>
            </w:r>
          </w:p>
        </w:tc>
        <w:tc>
          <w:tcPr>
            <w:tcW w:w="746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-</w:t>
            </w:r>
          </w:p>
        </w:tc>
        <w:tc>
          <w:tcPr>
            <w:tcW w:w="5634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начальник отдела организационно-контрольной работы и делопроизводства администрации Грибановского муниципального района, секретарь комиссии.</w:t>
            </w:r>
          </w:p>
          <w:p w:rsidR="000811DE" w:rsidRPr="000811DE" w:rsidRDefault="000811DE" w:rsidP="000811DE">
            <w:pPr>
              <w:ind w:firstLine="0"/>
              <w:rPr>
                <w:rFonts w:cs="Arial"/>
              </w:rPr>
            </w:pPr>
          </w:p>
        </w:tc>
      </w:tr>
      <w:tr w:rsidR="000811DE" w:rsidRPr="000811DE" w:rsidTr="00435892">
        <w:tc>
          <w:tcPr>
            <w:tcW w:w="9570" w:type="dxa"/>
            <w:gridSpan w:val="3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Члены Комиссии:</w:t>
            </w:r>
          </w:p>
        </w:tc>
      </w:tr>
      <w:tr w:rsidR="000811DE" w:rsidRPr="000811DE" w:rsidTr="00435892">
        <w:tc>
          <w:tcPr>
            <w:tcW w:w="3190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 xml:space="preserve">Мухортова </w:t>
            </w:r>
          </w:p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 xml:space="preserve">Людмила Викторовна </w:t>
            </w:r>
          </w:p>
        </w:tc>
        <w:tc>
          <w:tcPr>
            <w:tcW w:w="746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-</w:t>
            </w:r>
          </w:p>
        </w:tc>
        <w:tc>
          <w:tcPr>
            <w:tcW w:w="5634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руководитель отдела по финансам администрации Грибановского муниципального района;</w:t>
            </w:r>
          </w:p>
        </w:tc>
      </w:tr>
      <w:tr w:rsidR="000811DE" w:rsidRPr="000811DE" w:rsidTr="00435892">
        <w:tc>
          <w:tcPr>
            <w:tcW w:w="3190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 xml:space="preserve">Тетюхина </w:t>
            </w:r>
          </w:p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 xml:space="preserve">Людмила Анатольевна </w:t>
            </w:r>
          </w:p>
        </w:tc>
        <w:tc>
          <w:tcPr>
            <w:tcW w:w="746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-</w:t>
            </w:r>
          </w:p>
        </w:tc>
        <w:tc>
          <w:tcPr>
            <w:tcW w:w="5634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руководитель отдела по образованию и молодёжной политике администрации Грибановского муниципального района;</w:t>
            </w:r>
          </w:p>
        </w:tc>
      </w:tr>
      <w:tr w:rsidR="000811DE" w:rsidRPr="000811DE" w:rsidTr="00435892">
        <w:tc>
          <w:tcPr>
            <w:tcW w:w="3190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Макарова</w:t>
            </w:r>
          </w:p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Анна Ивановна</w:t>
            </w:r>
          </w:p>
        </w:tc>
        <w:tc>
          <w:tcPr>
            <w:tcW w:w="746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-</w:t>
            </w:r>
          </w:p>
        </w:tc>
        <w:tc>
          <w:tcPr>
            <w:tcW w:w="5634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руководитель отдела по управлению муниципальным имуществом администрации Грибановского муниципального района;</w:t>
            </w:r>
          </w:p>
        </w:tc>
      </w:tr>
      <w:tr w:rsidR="000811DE" w:rsidRPr="000811DE" w:rsidTr="00435892">
        <w:tc>
          <w:tcPr>
            <w:tcW w:w="3190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 xml:space="preserve">Бобровских </w:t>
            </w:r>
          </w:p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Любовь Алексеевна</w:t>
            </w:r>
          </w:p>
        </w:tc>
        <w:tc>
          <w:tcPr>
            <w:tcW w:w="746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-</w:t>
            </w:r>
          </w:p>
        </w:tc>
        <w:tc>
          <w:tcPr>
            <w:tcW w:w="5634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председатель профсоюзного комитета профсоюзной организации администрации Грибановского муниципального района (по согласованию);</w:t>
            </w:r>
          </w:p>
        </w:tc>
      </w:tr>
      <w:tr w:rsidR="000811DE" w:rsidRPr="000811DE" w:rsidTr="00435892">
        <w:tc>
          <w:tcPr>
            <w:tcW w:w="3190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Пашкова Валентина Михайловна</w:t>
            </w:r>
          </w:p>
        </w:tc>
        <w:tc>
          <w:tcPr>
            <w:tcW w:w="746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-</w:t>
            </w:r>
          </w:p>
        </w:tc>
        <w:tc>
          <w:tcPr>
            <w:tcW w:w="5634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председатель Совета ветеранов войны, труда, Вооруженных сил и правоохранительных органов Грибановского муниципального района (по согласованию);</w:t>
            </w:r>
          </w:p>
        </w:tc>
      </w:tr>
      <w:tr w:rsidR="000811DE" w:rsidRPr="000811DE" w:rsidTr="00435892">
        <w:tc>
          <w:tcPr>
            <w:tcW w:w="3190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 xml:space="preserve">Суховерхова </w:t>
            </w:r>
          </w:p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 xml:space="preserve">Ирина Серафимовна </w:t>
            </w:r>
          </w:p>
        </w:tc>
        <w:tc>
          <w:tcPr>
            <w:tcW w:w="746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-</w:t>
            </w:r>
          </w:p>
        </w:tc>
        <w:tc>
          <w:tcPr>
            <w:tcW w:w="5634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 xml:space="preserve">учитель истории, права, экономики, обществознания МКОУ Грибановская СОШ №3 </w:t>
            </w:r>
            <w:r w:rsidRPr="000811DE">
              <w:rPr>
                <w:rFonts w:cs="Arial"/>
              </w:rPr>
              <w:lastRenderedPageBreak/>
              <w:t xml:space="preserve">(по согласованию); </w:t>
            </w:r>
          </w:p>
          <w:p w:rsidR="000811DE" w:rsidRPr="000811DE" w:rsidRDefault="000811DE" w:rsidP="000811DE">
            <w:pPr>
              <w:ind w:firstLine="0"/>
              <w:rPr>
                <w:rFonts w:cs="Arial"/>
              </w:rPr>
            </w:pPr>
          </w:p>
        </w:tc>
      </w:tr>
      <w:tr w:rsidR="000811DE" w:rsidRPr="000811DE" w:rsidTr="00435892">
        <w:tc>
          <w:tcPr>
            <w:tcW w:w="3190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lastRenderedPageBreak/>
              <w:t>Сухомлинова Людмила Николаевна</w:t>
            </w:r>
          </w:p>
        </w:tc>
        <w:tc>
          <w:tcPr>
            <w:tcW w:w="746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-</w:t>
            </w:r>
          </w:p>
        </w:tc>
        <w:tc>
          <w:tcPr>
            <w:tcW w:w="5634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председатель Общественной палаты Грибановского муниципального района (по согласованию);</w:t>
            </w:r>
          </w:p>
          <w:p w:rsidR="000811DE" w:rsidRPr="000811DE" w:rsidRDefault="000811DE" w:rsidP="000811DE">
            <w:pPr>
              <w:ind w:firstLine="0"/>
              <w:rPr>
                <w:rFonts w:cs="Arial"/>
              </w:rPr>
            </w:pPr>
          </w:p>
        </w:tc>
      </w:tr>
      <w:tr w:rsidR="000811DE" w:rsidRPr="000811DE" w:rsidTr="00435892">
        <w:tc>
          <w:tcPr>
            <w:tcW w:w="3190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 xml:space="preserve">Лунгу </w:t>
            </w:r>
          </w:p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Александр Герасимович</w:t>
            </w:r>
          </w:p>
        </w:tc>
        <w:tc>
          <w:tcPr>
            <w:tcW w:w="746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-</w:t>
            </w:r>
          </w:p>
        </w:tc>
        <w:tc>
          <w:tcPr>
            <w:tcW w:w="5634" w:type="dxa"/>
          </w:tcPr>
          <w:p w:rsidR="000811DE" w:rsidRPr="000811DE" w:rsidRDefault="000811DE" w:rsidP="000811DE">
            <w:pPr>
              <w:ind w:firstLine="0"/>
              <w:rPr>
                <w:rFonts w:cs="Arial"/>
              </w:rPr>
            </w:pPr>
            <w:r w:rsidRPr="000811DE">
              <w:rPr>
                <w:rFonts w:cs="Arial"/>
              </w:rPr>
              <w:t>председатель Совета Воронежского регионального отделения общероссийской организации «Центр противодействия коррупции в органах государственной власти» (по согласованию).</w:t>
            </w:r>
          </w:p>
          <w:p w:rsidR="000811DE" w:rsidRPr="000811DE" w:rsidRDefault="000811DE" w:rsidP="000811DE">
            <w:pPr>
              <w:ind w:firstLine="0"/>
              <w:rPr>
                <w:rFonts w:cs="Arial"/>
              </w:rPr>
            </w:pPr>
          </w:p>
        </w:tc>
      </w:tr>
    </w:tbl>
    <w:p w:rsidR="000811DE" w:rsidRPr="000811DE" w:rsidRDefault="000811DE" w:rsidP="000811DE">
      <w:pPr>
        <w:ind w:firstLine="0"/>
        <w:rPr>
          <w:rFonts w:cs="Arial"/>
        </w:rPr>
      </w:pPr>
    </w:p>
    <w:p w:rsidR="00C55E06" w:rsidRPr="008A595C" w:rsidRDefault="00C55E06" w:rsidP="008F5FDD">
      <w:pPr>
        <w:ind w:firstLine="709"/>
        <w:jc w:val="center"/>
        <w:rPr>
          <w:rFonts w:cs="Arial"/>
        </w:rPr>
      </w:pPr>
    </w:p>
    <w:sectPr w:rsidR="00C55E06" w:rsidRPr="008A595C" w:rsidSect="00FA0A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/>
      <w:pgMar w:top="2268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DD" w:rsidRDefault="00D922DD">
      <w:r>
        <w:separator/>
      </w:r>
    </w:p>
  </w:endnote>
  <w:endnote w:type="continuationSeparator" w:id="0">
    <w:p w:rsidR="00D922DD" w:rsidRDefault="00D9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8AB" w:rsidRDefault="00A238A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8AB" w:rsidRDefault="00A238A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8AB" w:rsidRDefault="00A238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DD" w:rsidRDefault="00D922DD">
      <w:r>
        <w:separator/>
      </w:r>
    </w:p>
  </w:footnote>
  <w:footnote w:type="continuationSeparator" w:id="0">
    <w:p w:rsidR="00D922DD" w:rsidRDefault="00D92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8AB" w:rsidRDefault="00A238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E06" w:rsidRPr="005F283C" w:rsidRDefault="00C55E06">
    <w:pPr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8AB" w:rsidRDefault="00A238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F73"/>
    <w:multiLevelType w:val="singleLevel"/>
    <w:tmpl w:val="E1B43888"/>
    <w:lvl w:ilvl="0">
      <w:start w:val="3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0E2855A9"/>
    <w:multiLevelType w:val="singleLevel"/>
    <w:tmpl w:val="03E2752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">
    <w:nsid w:val="166B353D"/>
    <w:multiLevelType w:val="singleLevel"/>
    <w:tmpl w:val="E96C64E6"/>
    <w:lvl w:ilvl="0">
      <w:start w:val="17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8036A2A"/>
    <w:multiLevelType w:val="singleLevel"/>
    <w:tmpl w:val="1464C006"/>
    <w:lvl w:ilvl="0">
      <w:start w:val="6"/>
      <w:numFmt w:val="decimal"/>
      <w:lvlText w:val="4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4">
    <w:nsid w:val="2059361A"/>
    <w:multiLevelType w:val="singleLevel"/>
    <w:tmpl w:val="82628508"/>
    <w:lvl w:ilvl="0">
      <w:start w:val="25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5">
    <w:nsid w:val="25D17F52"/>
    <w:multiLevelType w:val="singleLevel"/>
    <w:tmpl w:val="5EBE3DB4"/>
    <w:lvl w:ilvl="0">
      <w:start w:val="33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6">
    <w:nsid w:val="2A791CA4"/>
    <w:multiLevelType w:val="singleLevel"/>
    <w:tmpl w:val="E7A67A84"/>
    <w:lvl w:ilvl="0">
      <w:start w:val="9"/>
      <w:numFmt w:val="decimal"/>
      <w:lvlText w:val="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7">
    <w:nsid w:val="554341A0"/>
    <w:multiLevelType w:val="singleLevel"/>
    <w:tmpl w:val="B51EED22"/>
    <w:lvl w:ilvl="0">
      <w:start w:val="1"/>
      <w:numFmt w:val="decimal"/>
      <w:lvlText w:val="5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8">
    <w:nsid w:val="58DE740D"/>
    <w:multiLevelType w:val="singleLevel"/>
    <w:tmpl w:val="E5E89744"/>
    <w:lvl w:ilvl="0">
      <w:start w:val="10"/>
      <w:numFmt w:val="decimal"/>
      <w:lvlText w:val="5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9">
    <w:nsid w:val="5B85588C"/>
    <w:multiLevelType w:val="singleLevel"/>
    <w:tmpl w:val="53206376"/>
    <w:lvl w:ilvl="0">
      <w:start w:val="1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5B906B0D"/>
    <w:multiLevelType w:val="singleLevel"/>
    <w:tmpl w:val="3CFA94E6"/>
    <w:lvl w:ilvl="0">
      <w:start w:val="17"/>
      <w:numFmt w:val="decimal"/>
      <w:lvlText w:val="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>
    <w:nsid w:val="5E74557D"/>
    <w:multiLevelType w:val="singleLevel"/>
    <w:tmpl w:val="DE5CEDA6"/>
    <w:lvl w:ilvl="0">
      <w:start w:val="2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B6B0AEE"/>
    <w:multiLevelType w:val="singleLevel"/>
    <w:tmpl w:val="1B3C38CC"/>
    <w:lvl w:ilvl="0">
      <w:start w:val="31"/>
      <w:numFmt w:val="decimal"/>
      <w:lvlText w:val="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1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10"/>
    <w:lvlOverride w:ilvl="0">
      <w:lvl w:ilvl="0">
        <w:start w:val="28"/>
        <w:numFmt w:val="decimal"/>
        <w:lvlText w:val="4.%1."/>
        <w:legacy w:legacy="1" w:legacySpace="0" w:legacyIndent="65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7"/>
    <w:lvlOverride w:ilvl="0">
      <w:lvl w:ilvl="0">
        <w:start w:val="5"/>
        <w:numFmt w:val="decimal"/>
        <w:lvlText w:val="5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9"/>
        <w:numFmt w:val="decimal"/>
        <w:lvlText w:val="%1."/>
        <w:legacy w:legacy="1" w:legacySpace="0" w:legacyIndent="44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13"/>
  </w:num>
  <w:num w:numId="16">
    <w:abstractNumId w:val="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9C"/>
    <w:rsid w:val="00000B77"/>
    <w:rsid w:val="00025F41"/>
    <w:rsid w:val="000364BC"/>
    <w:rsid w:val="00065639"/>
    <w:rsid w:val="000811DE"/>
    <w:rsid w:val="00083A23"/>
    <w:rsid w:val="000B5546"/>
    <w:rsid w:val="000C2EED"/>
    <w:rsid w:val="000D77F5"/>
    <w:rsid w:val="000F49EF"/>
    <w:rsid w:val="0013518A"/>
    <w:rsid w:val="001373A2"/>
    <w:rsid w:val="00151876"/>
    <w:rsid w:val="0017206B"/>
    <w:rsid w:val="001B53EE"/>
    <w:rsid w:val="001C1E17"/>
    <w:rsid w:val="001F43B1"/>
    <w:rsid w:val="00202A1D"/>
    <w:rsid w:val="00232D34"/>
    <w:rsid w:val="00290CDA"/>
    <w:rsid w:val="002943DA"/>
    <w:rsid w:val="002C0B70"/>
    <w:rsid w:val="002C4A41"/>
    <w:rsid w:val="00316A72"/>
    <w:rsid w:val="00345286"/>
    <w:rsid w:val="0035779D"/>
    <w:rsid w:val="00372812"/>
    <w:rsid w:val="003808C5"/>
    <w:rsid w:val="003829F7"/>
    <w:rsid w:val="00397ACE"/>
    <w:rsid w:val="003B7D10"/>
    <w:rsid w:val="003C6408"/>
    <w:rsid w:val="003F21C4"/>
    <w:rsid w:val="003F40FB"/>
    <w:rsid w:val="00421E1D"/>
    <w:rsid w:val="00423A15"/>
    <w:rsid w:val="00473842"/>
    <w:rsid w:val="004818E2"/>
    <w:rsid w:val="00490560"/>
    <w:rsid w:val="004968AD"/>
    <w:rsid w:val="004B48C2"/>
    <w:rsid w:val="004C7D85"/>
    <w:rsid w:val="004D5B50"/>
    <w:rsid w:val="004E0977"/>
    <w:rsid w:val="004F252F"/>
    <w:rsid w:val="00510D28"/>
    <w:rsid w:val="005220C6"/>
    <w:rsid w:val="00532177"/>
    <w:rsid w:val="00534220"/>
    <w:rsid w:val="00552631"/>
    <w:rsid w:val="0055329B"/>
    <w:rsid w:val="00553661"/>
    <w:rsid w:val="0055695E"/>
    <w:rsid w:val="00582977"/>
    <w:rsid w:val="005B4AB3"/>
    <w:rsid w:val="005D43CB"/>
    <w:rsid w:val="005F283C"/>
    <w:rsid w:val="00606B9C"/>
    <w:rsid w:val="00623F82"/>
    <w:rsid w:val="00640A71"/>
    <w:rsid w:val="00654FA9"/>
    <w:rsid w:val="00687E07"/>
    <w:rsid w:val="00695ECB"/>
    <w:rsid w:val="006B2994"/>
    <w:rsid w:val="006B2A69"/>
    <w:rsid w:val="006B50D6"/>
    <w:rsid w:val="006B6ADD"/>
    <w:rsid w:val="006C3FDE"/>
    <w:rsid w:val="006C4E7E"/>
    <w:rsid w:val="006C6F41"/>
    <w:rsid w:val="00720E62"/>
    <w:rsid w:val="0072746B"/>
    <w:rsid w:val="00732A59"/>
    <w:rsid w:val="007A10C6"/>
    <w:rsid w:val="007E3F5D"/>
    <w:rsid w:val="007F00FB"/>
    <w:rsid w:val="007F7416"/>
    <w:rsid w:val="00827BF8"/>
    <w:rsid w:val="00832B42"/>
    <w:rsid w:val="00843141"/>
    <w:rsid w:val="008606FD"/>
    <w:rsid w:val="0088080D"/>
    <w:rsid w:val="00880D40"/>
    <w:rsid w:val="00883615"/>
    <w:rsid w:val="008A595C"/>
    <w:rsid w:val="008C7ED0"/>
    <w:rsid w:val="008D1774"/>
    <w:rsid w:val="008E1494"/>
    <w:rsid w:val="008E6218"/>
    <w:rsid w:val="008F26C4"/>
    <w:rsid w:val="008F5FDD"/>
    <w:rsid w:val="00911A3F"/>
    <w:rsid w:val="00932135"/>
    <w:rsid w:val="0093281F"/>
    <w:rsid w:val="009645C8"/>
    <w:rsid w:val="009700F5"/>
    <w:rsid w:val="009B659E"/>
    <w:rsid w:val="009B7FA0"/>
    <w:rsid w:val="009C3C3B"/>
    <w:rsid w:val="009D7368"/>
    <w:rsid w:val="009F2961"/>
    <w:rsid w:val="00A1435B"/>
    <w:rsid w:val="00A238AB"/>
    <w:rsid w:val="00A64396"/>
    <w:rsid w:val="00A814A3"/>
    <w:rsid w:val="00A86DF0"/>
    <w:rsid w:val="00AA2381"/>
    <w:rsid w:val="00AA2EB9"/>
    <w:rsid w:val="00AA4BA1"/>
    <w:rsid w:val="00AA78B1"/>
    <w:rsid w:val="00AE55AE"/>
    <w:rsid w:val="00B01720"/>
    <w:rsid w:val="00B0213E"/>
    <w:rsid w:val="00B21D9B"/>
    <w:rsid w:val="00B262A0"/>
    <w:rsid w:val="00B46C07"/>
    <w:rsid w:val="00B6213E"/>
    <w:rsid w:val="00BA3BBF"/>
    <w:rsid w:val="00BC212A"/>
    <w:rsid w:val="00BD11FC"/>
    <w:rsid w:val="00BE66A0"/>
    <w:rsid w:val="00C10AA3"/>
    <w:rsid w:val="00C3458D"/>
    <w:rsid w:val="00C5395F"/>
    <w:rsid w:val="00C55E06"/>
    <w:rsid w:val="00C77157"/>
    <w:rsid w:val="00C816B2"/>
    <w:rsid w:val="00C84E04"/>
    <w:rsid w:val="00C86D6E"/>
    <w:rsid w:val="00CC29D1"/>
    <w:rsid w:val="00CD0A83"/>
    <w:rsid w:val="00CE5699"/>
    <w:rsid w:val="00CF253C"/>
    <w:rsid w:val="00D1548C"/>
    <w:rsid w:val="00D174A8"/>
    <w:rsid w:val="00D27477"/>
    <w:rsid w:val="00D33453"/>
    <w:rsid w:val="00D61AAB"/>
    <w:rsid w:val="00D61EF3"/>
    <w:rsid w:val="00D623A1"/>
    <w:rsid w:val="00D635B0"/>
    <w:rsid w:val="00D637FF"/>
    <w:rsid w:val="00D6703F"/>
    <w:rsid w:val="00D67E32"/>
    <w:rsid w:val="00D922DD"/>
    <w:rsid w:val="00DB0850"/>
    <w:rsid w:val="00DC2B16"/>
    <w:rsid w:val="00DC53B9"/>
    <w:rsid w:val="00DD0546"/>
    <w:rsid w:val="00DD201F"/>
    <w:rsid w:val="00DE7469"/>
    <w:rsid w:val="00DF58EF"/>
    <w:rsid w:val="00E4253B"/>
    <w:rsid w:val="00E72382"/>
    <w:rsid w:val="00E94C15"/>
    <w:rsid w:val="00EB3AA1"/>
    <w:rsid w:val="00EB3B72"/>
    <w:rsid w:val="00F33E92"/>
    <w:rsid w:val="00FA0846"/>
    <w:rsid w:val="00FA0A9B"/>
    <w:rsid w:val="00FD1324"/>
    <w:rsid w:val="00FE0087"/>
    <w:rsid w:val="00FE333D"/>
    <w:rsid w:val="00FE587E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rsid w:val="00D922D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22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22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22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22D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22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22DD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D922DD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D922D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D922D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922DD"/>
  </w:style>
  <w:style w:type="paragraph" w:customStyle="1" w:styleId="Style1">
    <w:name w:val="Style1"/>
    <w:basedOn w:val="a"/>
    <w:pPr>
      <w:spacing w:line="322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3" w:lineRule="exac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2" w:lineRule="exact"/>
      <w:ind w:firstLine="708"/>
    </w:pPr>
  </w:style>
  <w:style w:type="paragraph" w:customStyle="1" w:styleId="Style8">
    <w:name w:val="Style8"/>
    <w:basedOn w:val="a"/>
    <w:uiPriority w:val="99"/>
    <w:pPr>
      <w:spacing w:line="326" w:lineRule="exact"/>
      <w:ind w:firstLine="727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pPr>
      <w:spacing w:line="324" w:lineRule="exact"/>
      <w:jc w:val="center"/>
    </w:pPr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  <w:pPr>
      <w:spacing w:line="648" w:lineRule="exact"/>
      <w:ind w:firstLine="2503"/>
    </w:pPr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  <w:pPr>
      <w:spacing w:line="324" w:lineRule="exact"/>
      <w:ind w:firstLine="667"/>
    </w:pPr>
  </w:style>
  <w:style w:type="paragraph" w:customStyle="1" w:styleId="Style16">
    <w:name w:val="Style16"/>
    <w:basedOn w:val="a"/>
  </w:style>
  <w:style w:type="character" w:customStyle="1" w:styleId="FontStyle18">
    <w:name w:val="Font Style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2">
    <w:name w:val="Font Style22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Pr>
      <w:rFonts w:ascii="Trebuchet MS" w:hAnsi="Trebuchet MS" w:cs="Trebuchet MS"/>
      <w:sz w:val="18"/>
      <w:szCs w:val="18"/>
    </w:rPr>
  </w:style>
  <w:style w:type="character" w:customStyle="1" w:styleId="FontStyle28">
    <w:name w:val="Font Style2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rsid w:val="00BE66A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66A0"/>
    <w:pPr>
      <w:tabs>
        <w:tab w:val="center" w:pos="4677"/>
        <w:tab w:val="right" w:pos="9355"/>
      </w:tabs>
    </w:pPr>
  </w:style>
  <w:style w:type="paragraph" w:styleId="a5">
    <w:name w:val="Document Map"/>
    <w:basedOn w:val="a"/>
    <w:semiHidden/>
    <w:rsid w:val="006B2A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1">
    <w:name w:val="Font Style11"/>
    <w:uiPriority w:val="99"/>
    <w:rsid w:val="00000B7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00B77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rsid w:val="007E3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F253C"/>
    <w:pPr>
      <w:widowControl w:val="0"/>
      <w:autoSpaceDE w:val="0"/>
      <w:autoSpaceDN w:val="0"/>
    </w:pPr>
    <w:rPr>
      <w:sz w:val="18"/>
    </w:rPr>
  </w:style>
  <w:style w:type="character" w:customStyle="1" w:styleId="10">
    <w:name w:val="Заголовок 1 Знак"/>
    <w:aliases w:val="!Части документа Знак"/>
    <w:link w:val="1"/>
    <w:rsid w:val="00D922D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22D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22D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922D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922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D922D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8F5FD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922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D922DD"/>
    <w:rPr>
      <w:color w:val="0000FF"/>
      <w:u w:val="none"/>
    </w:rPr>
  </w:style>
  <w:style w:type="character" w:customStyle="1" w:styleId="21">
    <w:name w:val="Основной текст2"/>
    <w:rsid w:val="00E4253B"/>
    <w:rPr>
      <w:color w:val="000000"/>
      <w:spacing w:val="6"/>
      <w:w w:val="100"/>
      <w:position w:val="0"/>
      <w:shd w:val="clear" w:color="auto" w:fill="FFFFFF"/>
      <w:lang w:val="ru-RU" w:eastAsia="ru-RU" w:bidi="ru-RU"/>
    </w:rPr>
  </w:style>
  <w:style w:type="character" w:customStyle="1" w:styleId="50">
    <w:name w:val="Заголовок 5 Знак"/>
    <w:link w:val="5"/>
    <w:rsid w:val="00D922DD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D922DD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D922DD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D922DD"/>
    <w:rPr>
      <w:rFonts w:ascii="Arial" w:hAnsi="Arial" w:cs="Arial"/>
      <w:sz w:val="22"/>
      <w:szCs w:val="22"/>
    </w:rPr>
  </w:style>
  <w:style w:type="paragraph" w:customStyle="1" w:styleId="Application">
    <w:name w:val="Application!Приложение"/>
    <w:rsid w:val="00D922D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2D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2D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922D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D922DD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D922DD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2">
    <w:name w:val="2Название"/>
    <w:basedOn w:val="a"/>
    <w:link w:val="23"/>
    <w:qFormat/>
    <w:rsid w:val="00D922DD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rsid w:val="00D922DD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D922DD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D922DD"/>
    <w:rPr>
      <w:rFonts w:ascii="Arial" w:hAnsi="Arial"/>
      <w:sz w:val="26"/>
      <w:szCs w:val="28"/>
    </w:rPr>
  </w:style>
  <w:style w:type="paragraph" w:customStyle="1" w:styleId="4-">
    <w:name w:val="4Таблица-Т"/>
    <w:basedOn w:val="31"/>
    <w:qFormat/>
    <w:rsid w:val="00D922DD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D922DD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b">
    <w:name w:val="Title"/>
    <w:basedOn w:val="a"/>
    <w:link w:val="ac"/>
    <w:qFormat/>
    <w:rsid w:val="00D922DD"/>
    <w:pPr>
      <w:jc w:val="center"/>
    </w:pPr>
    <w:rPr>
      <w:b/>
      <w:sz w:val="26"/>
    </w:rPr>
  </w:style>
  <w:style w:type="character" w:customStyle="1" w:styleId="ac">
    <w:name w:val="Название Знак"/>
    <w:link w:val="ab"/>
    <w:rsid w:val="00D922DD"/>
    <w:rPr>
      <w:rFonts w:ascii="Arial" w:hAnsi="Arial"/>
      <w:b/>
      <w:sz w:val="26"/>
      <w:szCs w:val="24"/>
    </w:rPr>
  </w:style>
  <w:style w:type="paragraph" w:styleId="ad">
    <w:name w:val="Subtitle"/>
    <w:basedOn w:val="a"/>
    <w:link w:val="ae"/>
    <w:qFormat/>
    <w:rsid w:val="00D922DD"/>
    <w:pPr>
      <w:ind w:right="-766"/>
      <w:jc w:val="center"/>
    </w:pPr>
    <w:rPr>
      <w:b/>
      <w:sz w:val="26"/>
      <w:szCs w:val="20"/>
    </w:rPr>
  </w:style>
  <w:style w:type="character" w:customStyle="1" w:styleId="ae">
    <w:name w:val="Подзаголовок Знак"/>
    <w:link w:val="ad"/>
    <w:rsid w:val="00D922DD"/>
    <w:rPr>
      <w:rFonts w:ascii="Arial" w:hAnsi="Arial"/>
      <w:b/>
      <w:sz w:val="26"/>
    </w:rPr>
  </w:style>
  <w:style w:type="table" w:customStyle="1" w:styleId="13">
    <w:name w:val="Сетка таблицы1"/>
    <w:basedOn w:val="a1"/>
    <w:next w:val="a6"/>
    <w:rsid w:val="0047384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rsid w:val="00D922D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22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22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22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22D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22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22DD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D922DD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D922D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D922D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922DD"/>
  </w:style>
  <w:style w:type="paragraph" w:customStyle="1" w:styleId="Style1">
    <w:name w:val="Style1"/>
    <w:basedOn w:val="a"/>
    <w:pPr>
      <w:spacing w:line="322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3" w:lineRule="exac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2" w:lineRule="exact"/>
      <w:ind w:firstLine="708"/>
    </w:pPr>
  </w:style>
  <w:style w:type="paragraph" w:customStyle="1" w:styleId="Style8">
    <w:name w:val="Style8"/>
    <w:basedOn w:val="a"/>
    <w:uiPriority w:val="99"/>
    <w:pPr>
      <w:spacing w:line="326" w:lineRule="exact"/>
      <w:ind w:firstLine="727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pPr>
      <w:spacing w:line="324" w:lineRule="exact"/>
      <w:jc w:val="center"/>
    </w:pPr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  <w:pPr>
      <w:spacing w:line="648" w:lineRule="exact"/>
      <w:ind w:firstLine="2503"/>
    </w:pPr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  <w:pPr>
      <w:spacing w:line="324" w:lineRule="exact"/>
      <w:ind w:firstLine="667"/>
    </w:pPr>
  </w:style>
  <w:style w:type="paragraph" w:customStyle="1" w:styleId="Style16">
    <w:name w:val="Style16"/>
    <w:basedOn w:val="a"/>
  </w:style>
  <w:style w:type="character" w:customStyle="1" w:styleId="FontStyle18">
    <w:name w:val="Font Style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2">
    <w:name w:val="Font Style22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Pr>
      <w:rFonts w:ascii="Trebuchet MS" w:hAnsi="Trebuchet MS" w:cs="Trebuchet MS"/>
      <w:sz w:val="18"/>
      <w:szCs w:val="18"/>
    </w:rPr>
  </w:style>
  <w:style w:type="character" w:customStyle="1" w:styleId="FontStyle28">
    <w:name w:val="Font Style2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rsid w:val="00BE66A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66A0"/>
    <w:pPr>
      <w:tabs>
        <w:tab w:val="center" w:pos="4677"/>
        <w:tab w:val="right" w:pos="9355"/>
      </w:tabs>
    </w:pPr>
  </w:style>
  <w:style w:type="paragraph" w:styleId="a5">
    <w:name w:val="Document Map"/>
    <w:basedOn w:val="a"/>
    <w:semiHidden/>
    <w:rsid w:val="006B2A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1">
    <w:name w:val="Font Style11"/>
    <w:uiPriority w:val="99"/>
    <w:rsid w:val="00000B7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00B77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rsid w:val="007E3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F253C"/>
    <w:pPr>
      <w:widowControl w:val="0"/>
      <w:autoSpaceDE w:val="0"/>
      <w:autoSpaceDN w:val="0"/>
    </w:pPr>
    <w:rPr>
      <w:sz w:val="18"/>
    </w:rPr>
  </w:style>
  <w:style w:type="character" w:customStyle="1" w:styleId="10">
    <w:name w:val="Заголовок 1 Знак"/>
    <w:aliases w:val="!Части документа Знак"/>
    <w:link w:val="1"/>
    <w:rsid w:val="00D922D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22D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22D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922D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922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D922D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8F5FD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922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D922DD"/>
    <w:rPr>
      <w:color w:val="0000FF"/>
      <w:u w:val="none"/>
    </w:rPr>
  </w:style>
  <w:style w:type="character" w:customStyle="1" w:styleId="21">
    <w:name w:val="Основной текст2"/>
    <w:rsid w:val="00E4253B"/>
    <w:rPr>
      <w:color w:val="000000"/>
      <w:spacing w:val="6"/>
      <w:w w:val="100"/>
      <w:position w:val="0"/>
      <w:shd w:val="clear" w:color="auto" w:fill="FFFFFF"/>
      <w:lang w:val="ru-RU" w:eastAsia="ru-RU" w:bidi="ru-RU"/>
    </w:rPr>
  </w:style>
  <w:style w:type="character" w:customStyle="1" w:styleId="50">
    <w:name w:val="Заголовок 5 Знак"/>
    <w:link w:val="5"/>
    <w:rsid w:val="00D922DD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D922DD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D922DD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D922DD"/>
    <w:rPr>
      <w:rFonts w:ascii="Arial" w:hAnsi="Arial" w:cs="Arial"/>
      <w:sz w:val="22"/>
      <w:szCs w:val="22"/>
    </w:rPr>
  </w:style>
  <w:style w:type="paragraph" w:customStyle="1" w:styleId="Application">
    <w:name w:val="Application!Приложение"/>
    <w:rsid w:val="00D922D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2D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2D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922D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D922DD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D922DD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2">
    <w:name w:val="2Название"/>
    <w:basedOn w:val="a"/>
    <w:link w:val="23"/>
    <w:qFormat/>
    <w:rsid w:val="00D922DD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rsid w:val="00D922DD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D922DD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D922DD"/>
    <w:rPr>
      <w:rFonts w:ascii="Arial" w:hAnsi="Arial"/>
      <w:sz w:val="26"/>
      <w:szCs w:val="28"/>
    </w:rPr>
  </w:style>
  <w:style w:type="paragraph" w:customStyle="1" w:styleId="4-">
    <w:name w:val="4Таблица-Т"/>
    <w:basedOn w:val="31"/>
    <w:qFormat/>
    <w:rsid w:val="00D922DD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D922DD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b">
    <w:name w:val="Title"/>
    <w:basedOn w:val="a"/>
    <w:link w:val="ac"/>
    <w:qFormat/>
    <w:rsid w:val="00D922DD"/>
    <w:pPr>
      <w:jc w:val="center"/>
    </w:pPr>
    <w:rPr>
      <w:b/>
      <w:sz w:val="26"/>
    </w:rPr>
  </w:style>
  <w:style w:type="character" w:customStyle="1" w:styleId="ac">
    <w:name w:val="Название Знак"/>
    <w:link w:val="ab"/>
    <w:rsid w:val="00D922DD"/>
    <w:rPr>
      <w:rFonts w:ascii="Arial" w:hAnsi="Arial"/>
      <w:b/>
      <w:sz w:val="26"/>
      <w:szCs w:val="24"/>
    </w:rPr>
  </w:style>
  <w:style w:type="paragraph" w:styleId="ad">
    <w:name w:val="Subtitle"/>
    <w:basedOn w:val="a"/>
    <w:link w:val="ae"/>
    <w:qFormat/>
    <w:rsid w:val="00D922DD"/>
    <w:pPr>
      <w:ind w:right="-766"/>
      <w:jc w:val="center"/>
    </w:pPr>
    <w:rPr>
      <w:b/>
      <w:sz w:val="26"/>
      <w:szCs w:val="20"/>
    </w:rPr>
  </w:style>
  <w:style w:type="character" w:customStyle="1" w:styleId="ae">
    <w:name w:val="Подзаголовок Знак"/>
    <w:link w:val="ad"/>
    <w:rsid w:val="00D922DD"/>
    <w:rPr>
      <w:rFonts w:ascii="Arial" w:hAnsi="Arial"/>
      <w:b/>
      <w:sz w:val="26"/>
    </w:rPr>
  </w:style>
  <w:style w:type="table" w:customStyle="1" w:styleId="13">
    <w:name w:val="Сетка таблицы1"/>
    <w:basedOn w:val="a1"/>
    <w:next w:val="a6"/>
    <w:rsid w:val="0047384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5A6A-6328-4FE6-A51B-A3348756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15</Pages>
  <Words>5746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38423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Ольга П. Овсянникова</cp:lastModifiedBy>
  <cp:revision>1</cp:revision>
  <cp:lastPrinted>2017-11-27T10:32:00Z</cp:lastPrinted>
  <dcterms:created xsi:type="dcterms:W3CDTF">2025-05-23T07:58:00Z</dcterms:created>
  <dcterms:modified xsi:type="dcterms:W3CDTF">2025-05-23T07:59:00Z</dcterms:modified>
</cp:coreProperties>
</file>